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8619" w14:textId="033AE3F7" w:rsidR="00545880" w:rsidRPr="00B54508" w:rsidRDefault="00D70513" w:rsidP="006833A6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="00545880" w:rsidRPr="00B54508">
        <w:rPr>
          <w:rFonts w:ascii="Verdana" w:eastAsia="Calibri" w:hAnsi="Verdana" w:cs="Arial"/>
          <w:noProof/>
          <w:sz w:val="20"/>
          <w:szCs w:val="20"/>
          <w:lang w:eastAsia="it-IT"/>
        </w:rPr>
        <w:drawing>
          <wp:inline distT="0" distB="0" distL="0" distR="0" wp14:anchorId="0F41D77C" wp14:editId="5F552240">
            <wp:extent cx="457200" cy="533400"/>
            <wp:effectExtent l="0" t="0" r="0" b="0"/>
            <wp:docPr id="1" name="Immagine 1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188B" w14:textId="587CB500" w:rsidR="00545880" w:rsidRPr="00925AE6" w:rsidRDefault="00545880" w:rsidP="006833A6">
      <w:pPr>
        <w:spacing w:after="0" w:line="240" w:lineRule="auto"/>
        <w:ind w:firstLine="1"/>
        <w:jc w:val="center"/>
        <w:rPr>
          <w:rFonts w:ascii="Verdana" w:eastAsia="Calibri" w:hAnsi="Verdana" w:cs="Arial"/>
          <w:bCs/>
          <w:sz w:val="20"/>
          <w:szCs w:val="20"/>
        </w:rPr>
      </w:pPr>
      <w:r w:rsidRPr="00925AE6">
        <w:rPr>
          <w:rFonts w:ascii="Verdana" w:eastAsia="Calibri" w:hAnsi="Verdana" w:cs="Arial"/>
          <w:bCs/>
          <w:sz w:val="20"/>
          <w:szCs w:val="20"/>
        </w:rPr>
        <w:t xml:space="preserve">MINISTERO DELL’ISTRUZIONE </w:t>
      </w:r>
      <w:r w:rsidR="00925AE6">
        <w:rPr>
          <w:rFonts w:ascii="Verdana" w:eastAsia="Calibri" w:hAnsi="Verdana" w:cs="Arial"/>
          <w:bCs/>
          <w:sz w:val="20"/>
          <w:szCs w:val="20"/>
        </w:rPr>
        <w:t>E DEL MERITO</w:t>
      </w:r>
    </w:p>
    <w:p w14:paraId="03114D77" w14:textId="77777777" w:rsidR="00545880" w:rsidRPr="00925AE6" w:rsidRDefault="00545880" w:rsidP="006833A6">
      <w:pPr>
        <w:keepNext/>
        <w:tabs>
          <w:tab w:val="left" w:pos="977"/>
          <w:tab w:val="center" w:pos="5097"/>
        </w:tabs>
        <w:spacing w:after="0" w:line="240" w:lineRule="auto"/>
        <w:jc w:val="center"/>
        <w:outlineLvl w:val="0"/>
        <w:rPr>
          <w:rFonts w:ascii="Verdana" w:eastAsia="Calibri" w:hAnsi="Verdana" w:cs="Arial"/>
          <w:bCs/>
          <w:sz w:val="20"/>
          <w:szCs w:val="20"/>
          <w:lang w:eastAsia="it-IT"/>
        </w:rPr>
      </w:pPr>
      <w:r w:rsidRPr="00925AE6">
        <w:rPr>
          <w:rFonts w:ascii="Verdana" w:eastAsia="Calibri" w:hAnsi="Verdana" w:cs="Arial"/>
          <w:bCs/>
          <w:sz w:val="20"/>
          <w:szCs w:val="20"/>
          <w:lang w:eastAsia="it-IT"/>
        </w:rPr>
        <w:t>UFFICIO SCOLASTICO REGIONALE PER IL LAZIO</w:t>
      </w:r>
    </w:p>
    <w:p w14:paraId="49D56DDA" w14:textId="77777777" w:rsidR="00545880" w:rsidRPr="00925AE6" w:rsidRDefault="00545880" w:rsidP="006833A6">
      <w:pPr>
        <w:keepNext/>
        <w:spacing w:after="0" w:line="240" w:lineRule="auto"/>
        <w:jc w:val="center"/>
        <w:outlineLvl w:val="1"/>
        <w:rPr>
          <w:rFonts w:ascii="Verdana" w:eastAsia="Calibri" w:hAnsi="Verdana" w:cs="Arial"/>
          <w:bCs/>
          <w:sz w:val="20"/>
          <w:szCs w:val="20"/>
          <w:lang w:eastAsia="it-IT"/>
        </w:rPr>
      </w:pPr>
      <w:r w:rsidRPr="00925AE6">
        <w:rPr>
          <w:rFonts w:ascii="Verdana" w:eastAsia="Calibri" w:hAnsi="Verdana" w:cs="Arial"/>
          <w:bCs/>
          <w:sz w:val="20"/>
          <w:szCs w:val="20"/>
          <w:lang w:eastAsia="it-IT"/>
        </w:rPr>
        <w:t>ISTITUTO COMPRENSIVO CAMPAGNANO</w:t>
      </w:r>
    </w:p>
    <w:p w14:paraId="1BE410B4" w14:textId="77777777" w:rsidR="00545880" w:rsidRPr="00B54508" w:rsidRDefault="00545880" w:rsidP="006833A6">
      <w:pPr>
        <w:spacing w:after="0" w:line="240" w:lineRule="auto"/>
        <w:jc w:val="center"/>
        <w:rPr>
          <w:rFonts w:ascii="Verdana" w:eastAsia="Calibri" w:hAnsi="Verdana" w:cs="Arial"/>
          <w:bCs/>
          <w:sz w:val="20"/>
          <w:szCs w:val="20"/>
          <w:lang w:eastAsia="it-IT"/>
        </w:rPr>
      </w:pPr>
      <w:r w:rsidRPr="00B54508">
        <w:rPr>
          <w:rFonts w:ascii="Verdana" w:eastAsia="Calibri" w:hAnsi="Verdana" w:cs="Arial"/>
          <w:sz w:val="20"/>
          <w:szCs w:val="20"/>
          <w:lang w:eastAsia="it-IT"/>
        </w:rPr>
        <w:t xml:space="preserve">Via B. </w:t>
      </w:r>
      <w:proofErr w:type="spellStart"/>
      <w:r w:rsidRPr="00B54508">
        <w:rPr>
          <w:rFonts w:ascii="Verdana" w:eastAsia="Calibri" w:hAnsi="Verdana" w:cs="Arial"/>
          <w:sz w:val="20"/>
          <w:szCs w:val="20"/>
          <w:lang w:eastAsia="it-IT"/>
        </w:rPr>
        <w:t>Lesen</w:t>
      </w:r>
      <w:proofErr w:type="spellEnd"/>
      <w:r w:rsidRPr="00B54508">
        <w:rPr>
          <w:rFonts w:ascii="Verdana" w:eastAsia="Calibri" w:hAnsi="Verdana" w:cs="Arial"/>
          <w:sz w:val="20"/>
          <w:szCs w:val="20"/>
          <w:lang w:eastAsia="it-IT"/>
        </w:rPr>
        <w:t>, 2 - 00063 - CAMPAGNANO DI ROMA – (RM)</w:t>
      </w:r>
    </w:p>
    <w:p w14:paraId="17617EF8" w14:textId="77777777" w:rsidR="00545880" w:rsidRPr="00B54508" w:rsidRDefault="00545880" w:rsidP="006833A6">
      <w:pPr>
        <w:spacing w:after="0" w:line="240" w:lineRule="auto"/>
        <w:ind w:firstLine="1"/>
        <w:jc w:val="center"/>
        <w:rPr>
          <w:rFonts w:ascii="Verdana" w:eastAsia="Calibri" w:hAnsi="Verdana" w:cs="Arial"/>
          <w:bCs/>
          <w:sz w:val="20"/>
          <w:szCs w:val="20"/>
          <w:lang w:val="fr-FR" w:eastAsia="it-IT"/>
        </w:rPr>
      </w:pPr>
      <w:r w:rsidRPr="00B54508">
        <w:rPr>
          <w:rFonts w:ascii="Verdana" w:eastAsia="Calibri" w:hAnsi="Verdana" w:cs="Arial"/>
          <w:bCs/>
          <w:sz w:val="20"/>
          <w:szCs w:val="20"/>
          <w:lang w:eastAsia="it-IT"/>
        </w:rPr>
        <w:sym w:font="Wingdings 2" w:char="F027"/>
      </w:r>
      <w:r w:rsidRPr="00B54508">
        <w:rPr>
          <w:rFonts w:ascii="Verdana" w:eastAsia="Calibri" w:hAnsi="Verdana" w:cs="Arial"/>
          <w:bCs/>
          <w:sz w:val="20"/>
          <w:szCs w:val="20"/>
          <w:lang w:val="fr-FR" w:eastAsia="it-IT"/>
        </w:rPr>
        <w:t xml:space="preserve"> </w:t>
      </w:r>
      <w:proofErr w:type="gramStart"/>
      <w:r w:rsidRPr="00B54508">
        <w:rPr>
          <w:rFonts w:ascii="Verdana" w:eastAsia="Calibri" w:hAnsi="Verdana" w:cs="Arial"/>
          <w:bCs/>
          <w:sz w:val="20"/>
          <w:szCs w:val="20"/>
          <w:lang w:val="fr-FR" w:eastAsia="it-IT"/>
        </w:rPr>
        <w:t>069041122  Fax</w:t>
      </w:r>
      <w:proofErr w:type="gramEnd"/>
      <w:r w:rsidRPr="00B54508">
        <w:rPr>
          <w:rFonts w:ascii="Verdana" w:eastAsia="Calibri" w:hAnsi="Verdana" w:cs="Arial"/>
          <w:bCs/>
          <w:sz w:val="20"/>
          <w:szCs w:val="20"/>
          <w:lang w:val="fr-FR" w:eastAsia="it-IT"/>
        </w:rPr>
        <w:t xml:space="preserve"> 069042909</w:t>
      </w:r>
    </w:p>
    <w:p w14:paraId="12509EB4" w14:textId="77777777" w:rsidR="00545880" w:rsidRPr="00B54508" w:rsidRDefault="00545880" w:rsidP="006833A6">
      <w:pPr>
        <w:spacing w:after="0" w:line="240" w:lineRule="auto"/>
        <w:ind w:firstLine="1"/>
        <w:jc w:val="center"/>
        <w:rPr>
          <w:rFonts w:ascii="Verdana" w:eastAsia="Calibri" w:hAnsi="Verdana" w:cs="Arial"/>
          <w:bCs/>
          <w:sz w:val="20"/>
          <w:szCs w:val="20"/>
          <w:lang w:eastAsia="it-IT"/>
        </w:rPr>
      </w:pPr>
      <w:r w:rsidRPr="00B54508">
        <w:rPr>
          <w:rFonts w:ascii="Verdana" w:eastAsia="Calibri" w:hAnsi="Verdana" w:cs="Arial"/>
          <w:sz w:val="20"/>
          <w:szCs w:val="20"/>
          <w:lang w:val="fr-FR" w:eastAsia="it-IT"/>
        </w:rPr>
        <w:t xml:space="preserve">C.F.  </w:t>
      </w:r>
      <w:proofErr w:type="gramStart"/>
      <w:r w:rsidRPr="00B54508">
        <w:rPr>
          <w:rFonts w:ascii="Verdana" w:eastAsia="Calibri" w:hAnsi="Verdana" w:cs="Arial"/>
          <w:sz w:val="20"/>
          <w:szCs w:val="20"/>
          <w:lang w:eastAsia="it-IT"/>
        </w:rPr>
        <w:t>97197660588  -</w:t>
      </w:r>
      <w:proofErr w:type="gramEnd"/>
      <w:r w:rsidRPr="00B54508">
        <w:rPr>
          <w:rFonts w:ascii="Verdana" w:eastAsia="Calibri" w:hAnsi="Verdana" w:cs="Arial"/>
          <w:sz w:val="20"/>
          <w:szCs w:val="20"/>
          <w:lang w:eastAsia="it-IT"/>
        </w:rPr>
        <w:t xml:space="preserve">  C.M. RMIC86600</w:t>
      </w:r>
      <w:proofErr w:type="gramStart"/>
      <w:r w:rsidRPr="00B54508">
        <w:rPr>
          <w:rFonts w:ascii="Verdana" w:eastAsia="Calibri" w:hAnsi="Verdana" w:cs="Arial"/>
          <w:sz w:val="20"/>
          <w:szCs w:val="20"/>
          <w:lang w:eastAsia="it-IT"/>
        </w:rPr>
        <w:t>E  -</w:t>
      </w:r>
      <w:proofErr w:type="gramEnd"/>
      <w:r w:rsidRPr="00B54508">
        <w:rPr>
          <w:rFonts w:ascii="Verdana" w:eastAsia="Calibri" w:hAnsi="Verdana" w:cs="Arial"/>
          <w:sz w:val="20"/>
          <w:szCs w:val="20"/>
          <w:lang w:eastAsia="it-IT"/>
        </w:rPr>
        <w:t xml:space="preserve">  31° Distretto Scolastico</w:t>
      </w:r>
    </w:p>
    <w:p w14:paraId="39E5121E" w14:textId="77777777" w:rsidR="00545880" w:rsidRPr="00B54508" w:rsidRDefault="00545880" w:rsidP="006833A6">
      <w:pPr>
        <w:spacing w:after="0" w:line="240" w:lineRule="auto"/>
        <w:ind w:firstLine="1"/>
        <w:jc w:val="center"/>
        <w:rPr>
          <w:rFonts w:ascii="Verdana" w:eastAsia="Calibri" w:hAnsi="Verdana" w:cs="Arial"/>
          <w:sz w:val="20"/>
          <w:szCs w:val="20"/>
          <w:lang w:eastAsia="it-IT"/>
        </w:rPr>
      </w:pPr>
      <w:r w:rsidRPr="00B54508">
        <w:rPr>
          <w:rFonts w:ascii="Verdana" w:eastAsia="Calibri" w:hAnsi="Verdana" w:cs="Arial"/>
          <w:bCs/>
          <w:sz w:val="20"/>
          <w:szCs w:val="20"/>
          <w:lang w:eastAsia="it-IT"/>
        </w:rPr>
        <w:t xml:space="preserve">sito web: </w:t>
      </w:r>
      <w:hyperlink r:id="rId9" w:history="1">
        <w:r w:rsidRPr="00B54508">
          <w:rPr>
            <w:rFonts w:ascii="Verdana" w:eastAsia="Calibri" w:hAnsi="Verdana" w:cs="Arial"/>
            <w:color w:val="0000FF"/>
            <w:sz w:val="20"/>
            <w:szCs w:val="20"/>
            <w:u w:val="single"/>
            <w:lang w:eastAsia="it-IT"/>
          </w:rPr>
          <w:t>www.iccampagnano.edu.it</w:t>
        </w:r>
      </w:hyperlink>
      <w:r w:rsidRPr="00B54508">
        <w:rPr>
          <w:rFonts w:ascii="Verdana" w:eastAsia="Calibri" w:hAnsi="Verdana" w:cs="Arial"/>
          <w:sz w:val="20"/>
          <w:szCs w:val="20"/>
          <w:lang w:eastAsia="it-IT"/>
        </w:rPr>
        <w:t xml:space="preserve"> </w:t>
      </w:r>
      <w:r w:rsidRPr="00B54508">
        <w:rPr>
          <w:rFonts w:ascii="Verdana" w:eastAsia="Calibri" w:hAnsi="Verdana" w:cs="Arial"/>
          <w:bCs/>
          <w:sz w:val="20"/>
          <w:szCs w:val="20"/>
          <w:lang w:eastAsia="it-IT"/>
        </w:rPr>
        <w:t xml:space="preserve">  e-mail:</w:t>
      </w:r>
      <w:r w:rsidRPr="00B54508">
        <w:rPr>
          <w:rFonts w:ascii="Verdana" w:eastAsia="Calibri" w:hAnsi="Verdana" w:cs="Arial"/>
          <w:sz w:val="20"/>
          <w:szCs w:val="20"/>
          <w:lang w:eastAsia="it-IT"/>
        </w:rPr>
        <w:t xml:space="preserve"> </w:t>
      </w:r>
      <w:hyperlink r:id="rId10" w:history="1">
        <w:r w:rsidRPr="00B54508">
          <w:rPr>
            <w:rFonts w:ascii="Verdana" w:eastAsia="Calibri" w:hAnsi="Verdana" w:cs="Arial"/>
            <w:color w:val="0000FF"/>
            <w:sz w:val="20"/>
            <w:szCs w:val="20"/>
            <w:u w:val="single"/>
            <w:lang w:eastAsia="it-IT"/>
          </w:rPr>
          <w:t>RMIC86600E@istruzione.it</w:t>
        </w:r>
      </w:hyperlink>
    </w:p>
    <w:p w14:paraId="23F4E19E" w14:textId="77777777" w:rsidR="00545880" w:rsidRPr="00A1356C" w:rsidRDefault="00545880" w:rsidP="006833A6">
      <w:pPr>
        <w:spacing w:after="0" w:line="240" w:lineRule="auto"/>
        <w:jc w:val="center"/>
        <w:rPr>
          <w:rFonts w:ascii="Verdana" w:hAnsi="Verdana"/>
          <w:sz w:val="20"/>
          <w:szCs w:val="20"/>
          <w:lang w:val="en-US"/>
        </w:rPr>
      </w:pPr>
      <w:proofErr w:type="gramStart"/>
      <w:r w:rsidRPr="00B54508">
        <w:rPr>
          <w:rFonts w:ascii="Verdana" w:eastAsia="Calibri" w:hAnsi="Verdana" w:cs="Arial"/>
          <w:bCs/>
          <w:sz w:val="20"/>
          <w:szCs w:val="20"/>
          <w:lang w:val="fr-FR" w:eastAsia="it-IT"/>
        </w:rPr>
        <w:t>PEC</w:t>
      </w:r>
      <w:r w:rsidRPr="00B54508">
        <w:rPr>
          <w:rFonts w:ascii="Verdana" w:eastAsia="Calibri" w:hAnsi="Verdana" w:cs="Arial"/>
          <w:sz w:val="20"/>
          <w:szCs w:val="20"/>
          <w:lang w:val="fr-FR" w:eastAsia="it-IT"/>
        </w:rPr>
        <w:t>:</w:t>
      </w:r>
      <w:proofErr w:type="gramEnd"/>
      <w:r w:rsidRPr="00B54508">
        <w:rPr>
          <w:rFonts w:ascii="Verdana" w:eastAsia="Calibri" w:hAnsi="Verdana" w:cs="Arial"/>
          <w:sz w:val="20"/>
          <w:szCs w:val="20"/>
          <w:lang w:val="fr-FR" w:eastAsia="it-IT"/>
        </w:rPr>
        <w:t xml:space="preserve">  </w:t>
      </w:r>
      <w:hyperlink r:id="rId11" w:history="1">
        <w:r w:rsidRPr="00B54508">
          <w:rPr>
            <w:rFonts w:ascii="Verdana" w:eastAsia="Calibri" w:hAnsi="Verdana" w:cs="Arial"/>
            <w:color w:val="0000FF"/>
            <w:sz w:val="20"/>
            <w:szCs w:val="20"/>
            <w:u w:val="single"/>
            <w:lang w:val="fr-FR" w:eastAsia="it-IT"/>
          </w:rPr>
          <w:t>rmic86600E@pec.istruzione.it</w:t>
        </w:r>
      </w:hyperlink>
    </w:p>
    <w:p w14:paraId="04802047" w14:textId="77777777" w:rsidR="00545880" w:rsidRPr="00A1356C" w:rsidRDefault="00545880" w:rsidP="00545880">
      <w:pPr>
        <w:rPr>
          <w:rFonts w:ascii="Verdana" w:hAnsi="Verdana"/>
          <w:sz w:val="20"/>
          <w:szCs w:val="20"/>
          <w:lang w:val="en-US"/>
        </w:rPr>
      </w:pPr>
    </w:p>
    <w:p w14:paraId="4262E7E9" w14:textId="756673DD" w:rsidR="00C25461" w:rsidRPr="0025245B" w:rsidRDefault="00605A56" w:rsidP="00605A56">
      <w:pPr>
        <w:jc w:val="center"/>
        <w:rPr>
          <w:rFonts w:ascii="Verdana" w:eastAsia="Calibri" w:hAnsi="Verdana" w:cs="Arial"/>
          <w:b/>
          <w:bCs/>
          <w:sz w:val="28"/>
          <w:szCs w:val="28"/>
          <w:lang w:val="en-US"/>
        </w:rPr>
      </w:pPr>
      <w:r w:rsidRPr="00D502B6">
        <w:rPr>
          <w:rFonts w:ascii="Verdana" w:eastAsia="Calibri" w:hAnsi="Verdana" w:cs="Arial"/>
          <w:b/>
          <w:bCs/>
          <w:sz w:val="28"/>
          <w:szCs w:val="28"/>
          <w:lang w:val="en-US"/>
        </w:rPr>
        <w:t xml:space="preserve">FUNZIONIGRAMMA </w:t>
      </w:r>
      <w:r w:rsidR="003517AC" w:rsidRPr="00D502B6">
        <w:rPr>
          <w:rFonts w:ascii="Verdana" w:eastAsia="Calibri" w:hAnsi="Verdana" w:cs="Arial"/>
          <w:b/>
          <w:bCs/>
          <w:sz w:val="28"/>
          <w:szCs w:val="28"/>
          <w:lang w:val="en-US"/>
        </w:rPr>
        <w:t>A</w:t>
      </w:r>
      <w:r w:rsidRPr="00D502B6">
        <w:rPr>
          <w:rFonts w:ascii="Verdana" w:eastAsia="Calibri" w:hAnsi="Verdana" w:cs="Arial"/>
          <w:b/>
          <w:bCs/>
          <w:sz w:val="28"/>
          <w:szCs w:val="28"/>
          <w:lang w:val="en-US"/>
        </w:rPr>
        <w:t>.</w:t>
      </w:r>
      <w:r w:rsidR="003517AC" w:rsidRPr="00D502B6">
        <w:rPr>
          <w:rFonts w:ascii="Verdana" w:eastAsia="Calibri" w:hAnsi="Verdana" w:cs="Arial"/>
          <w:b/>
          <w:bCs/>
          <w:sz w:val="28"/>
          <w:szCs w:val="28"/>
          <w:lang w:val="en-US"/>
        </w:rPr>
        <w:t>S</w:t>
      </w:r>
      <w:r w:rsidRPr="00D502B6">
        <w:rPr>
          <w:rFonts w:ascii="Verdana" w:eastAsia="Calibri" w:hAnsi="Verdana" w:cs="Arial"/>
          <w:b/>
          <w:bCs/>
          <w:sz w:val="28"/>
          <w:szCs w:val="28"/>
          <w:lang w:val="en-US"/>
        </w:rPr>
        <w:t>.</w:t>
      </w:r>
      <w:r w:rsidR="003517AC" w:rsidRPr="00D502B6">
        <w:rPr>
          <w:rFonts w:ascii="Verdana" w:eastAsia="Calibri" w:hAnsi="Verdana" w:cs="Arial"/>
          <w:b/>
          <w:bCs/>
          <w:sz w:val="28"/>
          <w:szCs w:val="28"/>
          <w:lang w:val="en-US"/>
        </w:rPr>
        <w:t xml:space="preserve"> 202</w:t>
      </w:r>
      <w:r w:rsidR="0025245B">
        <w:rPr>
          <w:rFonts w:ascii="Verdana" w:eastAsia="Calibri" w:hAnsi="Verdana" w:cs="Arial"/>
          <w:b/>
          <w:bCs/>
          <w:sz w:val="28"/>
          <w:szCs w:val="28"/>
          <w:lang w:val="en-US"/>
        </w:rPr>
        <w:t>5</w:t>
      </w:r>
      <w:r w:rsidR="003517AC" w:rsidRPr="00D502B6">
        <w:rPr>
          <w:rFonts w:ascii="Verdana" w:eastAsia="Calibri" w:hAnsi="Verdana" w:cs="Arial"/>
          <w:b/>
          <w:bCs/>
          <w:sz w:val="28"/>
          <w:szCs w:val="28"/>
          <w:lang w:val="en-US"/>
        </w:rPr>
        <w:t>-202</w:t>
      </w:r>
      <w:r w:rsidR="005068D4">
        <w:rPr>
          <w:rFonts w:ascii="Verdana" w:eastAsia="Calibri" w:hAnsi="Verdana" w:cs="Arial"/>
          <w:b/>
          <w:bCs/>
          <w:sz w:val="28"/>
          <w:szCs w:val="28"/>
          <w:lang w:val="en-US"/>
        </w:rPr>
        <w:t>6</w:t>
      </w:r>
    </w:p>
    <w:p w14:paraId="0212AEE5" w14:textId="0C70464E" w:rsidR="00605A56" w:rsidRPr="00605A56" w:rsidRDefault="00605A56" w:rsidP="00605A56">
      <w:pPr>
        <w:jc w:val="center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>approvato dal Collegio dei Docenti con delibera n.</w:t>
      </w:r>
      <w:r w:rsidR="00DB59DD">
        <w:rPr>
          <w:rFonts w:ascii="Verdana" w:eastAsia="Calibri" w:hAnsi="Verdana" w:cs="Arial"/>
          <w:b/>
          <w:bCs/>
          <w:sz w:val="20"/>
          <w:szCs w:val="20"/>
        </w:rPr>
        <w:t xml:space="preserve"> 7 del 16 ottobre 2025</w:t>
      </w:r>
      <w:r w:rsidR="007113B1"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</w:p>
    <w:p w14:paraId="67679E3F" w14:textId="77777777" w:rsidR="00C25461" w:rsidRPr="00B54508" w:rsidRDefault="00545880" w:rsidP="00545880">
      <w:pPr>
        <w:rPr>
          <w:rFonts w:ascii="Verdana" w:eastAsia="Calibri" w:hAnsi="Verdana" w:cs="Arial"/>
          <w:b/>
          <w:bCs/>
          <w:sz w:val="20"/>
          <w:szCs w:val="20"/>
        </w:rPr>
      </w:pPr>
      <w:r w:rsidRPr="00B54508"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</w:p>
    <w:p w14:paraId="0D2ED778" w14:textId="77777777" w:rsidR="00425A13" w:rsidRPr="00B54508" w:rsidRDefault="00425A13" w:rsidP="00545880">
      <w:pPr>
        <w:rPr>
          <w:rFonts w:ascii="Verdana" w:eastAsia="Calibri" w:hAnsi="Verdana" w:cs="Arial"/>
          <w:b/>
          <w:bCs/>
          <w:sz w:val="20"/>
          <w:szCs w:val="20"/>
        </w:rPr>
      </w:pPr>
      <w:r w:rsidRPr="00B54508">
        <w:rPr>
          <w:rFonts w:ascii="Verdana" w:eastAsia="Calibri" w:hAnsi="Verdana" w:cs="Arial"/>
          <w:b/>
          <w:bCs/>
          <w:sz w:val="20"/>
          <w:szCs w:val="20"/>
        </w:rPr>
        <w:t xml:space="preserve">FUNZIONI STRUMENTALI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821"/>
      </w:tblGrid>
      <w:tr w:rsidR="005567CA" w:rsidRPr="00B54508" w14:paraId="7E837A56" w14:textId="78649751" w:rsidTr="00087824">
        <w:trPr>
          <w:trHeight w:val="752"/>
        </w:trPr>
        <w:tc>
          <w:tcPr>
            <w:tcW w:w="2972" w:type="dxa"/>
          </w:tcPr>
          <w:p w14:paraId="590CBE61" w14:textId="77777777" w:rsidR="005567CA" w:rsidRPr="00B54508" w:rsidRDefault="005567CA" w:rsidP="00545880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AREA 1 </w:t>
            </w:r>
          </w:p>
          <w:p w14:paraId="58F07A62" w14:textId="77777777" w:rsidR="005567CA" w:rsidRPr="00B54508" w:rsidRDefault="005567CA" w:rsidP="00545880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ORGANIZZAZIONE E GESTIONE DEL PTOF</w:t>
            </w:r>
          </w:p>
        </w:tc>
        <w:tc>
          <w:tcPr>
            <w:tcW w:w="2835" w:type="dxa"/>
          </w:tcPr>
          <w:p w14:paraId="73A05E51" w14:textId="2C5EA5FF" w:rsidR="005567CA" w:rsidRPr="000E162B" w:rsidRDefault="000E162B" w:rsidP="00545880">
            <w:pPr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Lavecchia Filomena</w:t>
            </w:r>
            <w:r w:rsidR="00266FC9">
              <w:rPr>
                <w:rFonts w:ascii="Verdana" w:eastAsia="Calibri" w:hAnsi="Verdana" w:cs="Arial"/>
                <w:bCs/>
                <w:sz w:val="20"/>
                <w:szCs w:val="20"/>
              </w:rPr>
              <w:t>, Cecconi Gian Paolo,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</w:t>
            </w:r>
            <w:r w:rsidR="00266FC9">
              <w:rPr>
                <w:rFonts w:ascii="Verdana" w:eastAsia="Calibri" w:hAnsi="Verdana" w:cs="Arial"/>
                <w:bCs/>
                <w:sz w:val="20"/>
                <w:szCs w:val="20"/>
              </w:rPr>
              <w:t>Coata Irene,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</w:t>
            </w:r>
            <w:r w:rsidR="008305EE">
              <w:rPr>
                <w:rFonts w:ascii="Verdana" w:eastAsia="Calibri" w:hAnsi="Verdana" w:cs="Arial"/>
                <w:bCs/>
                <w:sz w:val="20"/>
                <w:szCs w:val="20"/>
              </w:rPr>
              <w:t>Mocchegiani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Lucilla</w:t>
            </w:r>
            <w:r w:rsidR="00F75539">
              <w:rPr>
                <w:rFonts w:ascii="Verdana" w:eastAsia="Calibri" w:hAnsi="Verdana" w:cs="Arial"/>
                <w:bCs/>
                <w:sz w:val="20"/>
                <w:szCs w:val="20"/>
              </w:rPr>
              <w:t>, Cristofori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Maria</w:t>
            </w:r>
            <w:r w:rsidR="001D4B03">
              <w:rPr>
                <w:rFonts w:ascii="Verdana" w:eastAsia="Calibri" w:hAnsi="Verdana" w:cs="Arial"/>
                <w:bCs/>
                <w:sz w:val="20"/>
                <w:szCs w:val="20"/>
              </w:rPr>
              <w:t>, Tiraterr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>a Elisabetta</w:t>
            </w:r>
            <w:r w:rsidR="001D4B03">
              <w:rPr>
                <w:rFonts w:ascii="Verdana" w:eastAsia="Calibri" w:hAnsi="Verdana" w:cs="Arial"/>
                <w:bCs/>
                <w:sz w:val="20"/>
                <w:szCs w:val="20"/>
              </w:rPr>
              <w:t>, Mariani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Sara</w:t>
            </w:r>
            <w:r w:rsidR="00CF537A">
              <w:rPr>
                <w:rFonts w:ascii="Verdana" w:eastAsia="Calibri" w:hAnsi="Verdana" w:cs="Arial"/>
                <w:bCs/>
                <w:sz w:val="20"/>
                <w:szCs w:val="20"/>
              </w:rPr>
              <w:t>, Gervasi Gilda</w:t>
            </w:r>
            <w:r w:rsidR="001D4B03">
              <w:rPr>
                <w:rFonts w:ascii="Verdana" w:eastAsia="Calibri" w:hAnsi="Verdana" w:cs="Arial"/>
                <w:bCs/>
                <w:sz w:val="20"/>
                <w:szCs w:val="20"/>
              </w:rPr>
              <w:t>.</w:t>
            </w:r>
          </w:p>
        </w:tc>
        <w:tc>
          <w:tcPr>
            <w:tcW w:w="3821" w:type="dxa"/>
          </w:tcPr>
          <w:p w14:paraId="7493248B" w14:textId="10D6EA73" w:rsidR="00D10B02" w:rsidRPr="009F7797" w:rsidRDefault="00D10B02" w:rsidP="00D10B02">
            <w:pPr>
              <w:rPr>
                <w:rFonts w:ascii="Verdana" w:hAnsi="Verdana"/>
                <w:sz w:val="18"/>
                <w:szCs w:val="18"/>
              </w:rPr>
            </w:pPr>
            <w:r w:rsidRPr="009F7797">
              <w:rPr>
                <w:rFonts w:ascii="Verdana" w:hAnsi="Verdana"/>
                <w:sz w:val="18"/>
                <w:szCs w:val="18"/>
              </w:rPr>
              <w:t xml:space="preserve">Aggiorna 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i</w:t>
            </w:r>
            <w:r w:rsidRPr="009F7797">
              <w:rPr>
                <w:rFonts w:ascii="Verdana" w:hAnsi="Verdana"/>
                <w:sz w:val="18"/>
                <w:szCs w:val="18"/>
              </w:rPr>
              <w:t>l Piano Triennale dell’Offerta Formativa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;</w:t>
            </w:r>
            <w:r w:rsidR="003C3C91" w:rsidRPr="009F779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031D0" w:rsidRPr="009F7797">
              <w:rPr>
                <w:rFonts w:ascii="Verdana" w:hAnsi="Verdana"/>
                <w:sz w:val="18"/>
                <w:szCs w:val="18"/>
              </w:rPr>
              <w:t>r</w:t>
            </w:r>
            <w:r w:rsidRPr="009F7797">
              <w:rPr>
                <w:rFonts w:ascii="Verdana" w:hAnsi="Verdana"/>
                <w:sz w:val="18"/>
                <w:szCs w:val="18"/>
              </w:rPr>
              <w:t>acc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oglie</w:t>
            </w:r>
            <w:r w:rsidRPr="009F7797">
              <w:rPr>
                <w:rFonts w:ascii="Verdana" w:hAnsi="Verdana"/>
                <w:sz w:val="18"/>
                <w:szCs w:val="18"/>
              </w:rPr>
              <w:t>, esam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ina</w:t>
            </w:r>
            <w:r w:rsidRPr="009F7797">
              <w:rPr>
                <w:rFonts w:ascii="Verdana" w:hAnsi="Verdana"/>
                <w:sz w:val="18"/>
                <w:szCs w:val="18"/>
              </w:rPr>
              <w:t xml:space="preserve"> e classific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a</w:t>
            </w:r>
            <w:r w:rsidRPr="009F7797">
              <w:rPr>
                <w:rFonts w:ascii="Verdana" w:hAnsi="Verdana"/>
                <w:sz w:val="18"/>
                <w:szCs w:val="18"/>
              </w:rPr>
              <w:t xml:space="preserve"> proposte di progetti didattici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.</w:t>
            </w:r>
            <w:r w:rsidRPr="009F779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60E012D" w14:textId="77777777" w:rsidR="005567CA" w:rsidRPr="009F7797" w:rsidRDefault="005567CA" w:rsidP="00545880">
            <w:pPr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</w:tr>
      <w:tr w:rsidR="005567CA" w:rsidRPr="00B54508" w14:paraId="22881F5A" w14:textId="224FF3D7" w:rsidTr="00087824">
        <w:trPr>
          <w:trHeight w:val="986"/>
        </w:trPr>
        <w:tc>
          <w:tcPr>
            <w:tcW w:w="2972" w:type="dxa"/>
          </w:tcPr>
          <w:p w14:paraId="14F92BC8" w14:textId="77777777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AREA 2 </w:t>
            </w:r>
          </w:p>
          <w:p w14:paraId="361158EB" w14:textId="77777777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SUPPORTO AI DOCENTI, FORMAZIONE E AGGIORNAMENTO</w:t>
            </w:r>
          </w:p>
        </w:tc>
        <w:tc>
          <w:tcPr>
            <w:tcW w:w="2835" w:type="dxa"/>
          </w:tcPr>
          <w:p w14:paraId="08DAC074" w14:textId="551EE4E1" w:rsidR="005567CA" w:rsidRPr="00B54508" w:rsidRDefault="00AE0B14" w:rsidP="00545880">
            <w:pPr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Costa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Simona</w:t>
            </w:r>
            <w:r w:rsidR="00266FC9">
              <w:rPr>
                <w:rFonts w:ascii="Verdana" w:eastAsia="Calibri" w:hAnsi="Verdana" w:cs="Arial"/>
                <w:bCs/>
                <w:sz w:val="20"/>
                <w:szCs w:val="20"/>
              </w:rPr>
              <w:t>,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</w:t>
            </w:r>
            <w:r w:rsidR="00266FC9">
              <w:rPr>
                <w:rFonts w:ascii="Verdana" w:eastAsia="Calibri" w:hAnsi="Verdana" w:cs="Arial"/>
                <w:bCs/>
                <w:sz w:val="20"/>
                <w:szCs w:val="20"/>
              </w:rPr>
              <w:t>Cannella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Rita</w:t>
            </w:r>
          </w:p>
        </w:tc>
        <w:tc>
          <w:tcPr>
            <w:tcW w:w="3821" w:type="dxa"/>
          </w:tcPr>
          <w:p w14:paraId="09AD3B16" w14:textId="3AD4C6A3" w:rsidR="009872D4" w:rsidRPr="009F7797" w:rsidRDefault="00D10B02" w:rsidP="001E1B2B">
            <w:pPr>
              <w:rPr>
                <w:rFonts w:ascii="Verdana" w:hAnsi="Verdana"/>
                <w:sz w:val="18"/>
                <w:szCs w:val="18"/>
              </w:rPr>
            </w:pPr>
            <w:r w:rsidRPr="009F7797">
              <w:rPr>
                <w:rFonts w:ascii="Verdana" w:hAnsi="Verdana"/>
                <w:sz w:val="18"/>
                <w:szCs w:val="18"/>
              </w:rPr>
              <w:t>Diff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onde</w:t>
            </w:r>
            <w:r w:rsidRPr="009F7797">
              <w:rPr>
                <w:rFonts w:ascii="Verdana" w:hAnsi="Verdana"/>
                <w:sz w:val="18"/>
                <w:szCs w:val="18"/>
              </w:rPr>
              <w:t xml:space="preserve"> le opportunità formative e di aggiornamento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; s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>upport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a l’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>organizza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zione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 xml:space="preserve"> e 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l’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>azione di coordinamento per tutti i docenti neo-assunti in ruolo secondo le direttive del dirigente scolastico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; r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>ileva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 xml:space="preserve">i bisogni formativi dei docenti; 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c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 xml:space="preserve">ura i rapporti con la scuola capofila della Rete d’Ambito 12 per la formazione dei docenti; 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>o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>rganizza e coordina</w:t>
            </w:r>
            <w:r w:rsidR="000644AD" w:rsidRPr="009F7797">
              <w:rPr>
                <w:rFonts w:ascii="Verdana" w:hAnsi="Verdana"/>
                <w:sz w:val="18"/>
                <w:szCs w:val="18"/>
              </w:rPr>
              <w:t xml:space="preserve"> le </w:t>
            </w:r>
            <w:r w:rsidR="009872D4" w:rsidRPr="009F7797">
              <w:rPr>
                <w:rFonts w:ascii="Verdana" w:hAnsi="Verdana"/>
                <w:sz w:val="18"/>
                <w:szCs w:val="18"/>
              </w:rPr>
              <w:t>Unità Formative per i docenti dell’Istituto.</w:t>
            </w:r>
          </w:p>
          <w:p w14:paraId="704A466F" w14:textId="77777777" w:rsidR="005567CA" w:rsidRPr="009A2D2E" w:rsidRDefault="005567CA" w:rsidP="00545880">
            <w:pPr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</w:tr>
      <w:tr w:rsidR="005567CA" w:rsidRPr="00B54508" w14:paraId="5120871A" w14:textId="6C7D0D87" w:rsidTr="00087824">
        <w:trPr>
          <w:trHeight w:val="1257"/>
        </w:trPr>
        <w:tc>
          <w:tcPr>
            <w:tcW w:w="2972" w:type="dxa"/>
          </w:tcPr>
          <w:p w14:paraId="5B279244" w14:textId="77777777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AREA 3 </w:t>
            </w:r>
          </w:p>
          <w:p w14:paraId="18231AFD" w14:textId="77777777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VALUTAZIONE E AUTOVALUTAZIONE; </w:t>
            </w:r>
          </w:p>
          <w:p w14:paraId="15CF1F0C" w14:textId="77777777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45E6DF9C" w14:textId="77777777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SUCCESSO FORMATIVO</w:t>
            </w:r>
          </w:p>
        </w:tc>
        <w:tc>
          <w:tcPr>
            <w:tcW w:w="2835" w:type="dxa"/>
          </w:tcPr>
          <w:p w14:paraId="0B245AEA" w14:textId="2770AB44" w:rsidR="005567CA" w:rsidRPr="00B54508" w:rsidRDefault="005907C1" w:rsidP="00545880">
            <w:pPr>
              <w:rPr>
                <w:rFonts w:ascii="Verdana" w:eastAsia="Calibri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Angelini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Natascia</w:t>
            </w:r>
            <w:r w:rsidR="00A258E2">
              <w:rPr>
                <w:rFonts w:ascii="Verdana" w:eastAsia="Calibri" w:hAnsi="Verdana" w:cs="Arial"/>
                <w:bCs/>
                <w:sz w:val="20"/>
                <w:szCs w:val="20"/>
              </w:rPr>
              <w:t>, Coata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Irene</w:t>
            </w:r>
            <w:r w:rsidR="00A258E2">
              <w:rPr>
                <w:rFonts w:ascii="Verdana" w:eastAsia="Calibri" w:hAnsi="Verdana" w:cs="Arial"/>
                <w:bCs/>
                <w:sz w:val="20"/>
                <w:szCs w:val="20"/>
              </w:rPr>
              <w:t>, Cristofori</w:t>
            </w:r>
            <w:r w:rsidR="001A563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Maria</w:t>
            </w:r>
            <w:r w:rsidR="00A258E2">
              <w:rPr>
                <w:rFonts w:ascii="Verdana" w:eastAsia="Calibri" w:hAnsi="Verdana" w:cs="Arial"/>
                <w:bCs/>
                <w:sz w:val="20"/>
                <w:szCs w:val="20"/>
              </w:rPr>
              <w:t>, Micucci</w:t>
            </w:r>
            <w:r w:rsidR="00BE2971" w:rsidRPr="00BE2971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Elisa</w:t>
            </w:r>
            <w:r w:rsidR="00A258E2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, </w:t>
            </w:r>
            <w:r w:rsidR="00BE2971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Mocchegiani </w:t>
            </w:r>
            <w:r w:rsidR="00A258E2">
              <w:rPr>
                <w:rFonts w:ascii="Verdana" w:eastAsia="Calibri" w:hAnsi="Verdana" w:cs="Arial"/>
                <w:bCs/>
                <w:sz w:val="20"/>
                <w:szCs w:val="20"/>
              </w:rPr>
              <w:t>Lucilla, Petruccioli</w:t>
            </w:r>
            <w:r w:rsidR="00BE2971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Federica</w:t>
            </w:r>
            <w:r w:rsidR="00A258E2">
              <w:rPr>
                <w:rFonts w:ascii="Verdana" w:eastAsia="Calibri" w:hAnsi="Verdana" w:cs="Arial"/>
                <w:bCs/>
                <w:sz w:val="20"/>
                <w:szCs w:val="20"/>
              </w:rPr>
              <w:t>, Picarelli</w:t>
            </w:r>
            <w:r w:rsidR="00BE2971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Rita</w:t>
            </w:r>
            <w:r w:rsidR="00A258E2">
              <w:rPr>
                <w:rFonts w:ascii="Verdana" w:eastAsia="Calibri" w:hAnsi="Verdana" w:cs="Arial"/>
                <w:bCs/>
                <w:sz w:val="20"/>
                <w:szCs w:val="20"/>
              </w:rPr>
              <w:t>, Servi</w:t>
            </w:r>
            <w:r w:rsidR="00BE2971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Laura</w:t>
            </w:r>
            <w:r w:rsidR="002D0644">
              <w:rPr>
                <w:rFonts w:ascii="Verdana" w:eastAsia="Calibri" w:hAnsi="Verdana" w:cs="Arial"/>
                <w:bCs/>
                <w:sz w:val="20"/>
                <w:szCs w:val="20"/>
              </w:rPr>
              <w:t>, Irma Cipolletta</w:t>
            </w:r>
            <w:r w:rsidR="00D502B6">
              <w:rPr>
                <w:rFonts w:ascii="Verdana" w:eastAsia="Calibri" w:hAnsi="Verdana" w:cs="Arial"/>
                <w:bCs/>
                <w:sz w:val="20"/>
                <w:szCs w:val="20"/>
              </w:rPr>
              <w:t>, Santi Agata</w:t>
            </w:r>
          </w:p>
        </w:tc>
        <w:tc>
          <w:tcPr>
            <w:tcW w:w="3821" w:type="dxa"/>
          </w:tcPr>
          <w:p w14:paraId="147CE1F7" w14:textId="1AD9A011" w:rsidR="005567CA" w:rsidRPr="009A2D2E" w:rsidRDefault="00D10B02" w:rsidP="00545880">
            <w:pPr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 xml:space="preserve">Aggiorna </w:t>
            </w:r>
            <w:r w:rsidR="000644AD">
              <w:rPr>
                <w:rFonts w:ascii="Verdana" w:hAnsi="Verdana"/>
                <w:sz w:val="18"/>
                <w:szCs w:val="18"/>
              </w:rPr>
              <w:t>i</w:t>
            </w:r>
            <w:r w:rsidRPr="009A2D2E">
              <w:rPr>
                <w:rFonts w:ascii="Verdana" w:hAnsi="Verdana"/>
                <w:sz w:val="18"/>
                <w:szCs w:val="18"/>
              </w:rPr>
              <w:t>l</w:t>
            </w:r>
            <w:r w:rsidR="002C6015">
              <w:rPr>
                <w:rFonts w:ascii="Verdana" w:hAnsi="Verdana"/>
                <w:sz w:val="18"/>
                <w:szCs w:val="18"/>
              </w:rPr>
              <w:t xml:space="preserve"> RAV</w:t>
            </w:r>
            <w:r w:rsidR="000644AD">
              <w:rPr>
                <w:rFonts w:ascii="Verdana" w:hAnsi="Verdana"/>
                <w:sz w:val="18"/>
                <w:szCs w:val="18"/>
              </w:rPr>
              <w:t>; organizza le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prove Invalsi</w:t>
            </w:r>
            <w:r w:rsidR="000644AD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5567CA" w:rsidRPr="00B54508" w14:paraId="6840FE2B" w14:textId="15F58631" w:rsidTr="00087824">
        <w:trPr>
          <w:trHeight w:val="986"/>
        </w:trPr>
        <w:tc>
          <w:tcPr>
            <w:tcW w:w="2972" w:type="dxa"/>
          </w:tcPr>
          <w:p w14:paraId="48A4D41E" w14:textId="2063A40B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ORIENTAMENTO</w:t>
            </w:r>
          </w:p>
        </w:tc>
        <w:tc>
          <w:tcPr>
            <w:tcW w:w="2835" w:type="dxa"/>
          </w:tcPr>
          <w:p w14:paraId="766A54B8" w14:textId="1B1422E9" w:rsidR="005567CA" w:rsidRPr="000D746D" w:rsidRDefault="00190C71" w:rsidP="00545880">
            <w:pPr>
              <w:rPr>
                <w:rFonts w:ascii="Verdana" w:eastAsia="Calibri" w:hAnsi="Verdana" w:cs="Arial"/>
                <w:bCs/>
                <w:color w:val="FF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Sciullo</w:t>
            </w:r>
            <w:r w:rsidR="004D54C7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Ilaria</w:t>
            </w:r>
            <w:r w:rsidR="000D746D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, </w:t>
            </w:r>
            <w:r w:rsidR="000D746D" w:rsidRPr="008B7A46">
              <w:rPr>
                <w:rFonts w:ascii="Verdana" w:eastAsia="Calibri" w:hAnsi="Verdana" w:cs="Arial"/>
                <w:bCs/>
                <w:sz w:val="20"/>
                <w:szCs w:val="20"/>
              </w:rPr>
              <w:t>Anna Lisa Scoccia</w:t>
            </w:r>
            <w:r w:rsidR="00612D72">
              <w:rPr>
                <w:rFonts w:ascii="Verdana" w:eastAsia="Calibri" w:hAnsi="Verdana" w:cs="Arial"/>
                <w:bCs/>
                <w:sz w:val="20"/>
                <w:szCs w:val="20"/>
              </w:rPr>
              <w:t>, Agosta Enrico</w:t>
            </w:r>
            <w:r w:rsidR="00AD706B">
              <w:rPr>
                <w:rFonts w:ascii="Verdana" w:eastAsia="Calibri" w:hAnsi="Verdana" w:cs="Arial"/>
                <w:bCs/>
                <w:sz w:val="20"/>
                <w:szCs w:val="20"/>
              </w:rPr>
              <w:t>, Laura Servi</w:t>
            </w:r>
          </w:p>
        </w:tc>
        <w:tc>
          <w:tcPr>
            <w:tcW w:w="3821" w:type="dxa"/>
          </w:tcPr>
          <w:p w14:paraId="0729C7E4" w14:textId="33861608" w:rsidR="005567CA" w:rsidRPr="009A2D2E" w:rsidRDefault="00D10B02" w:rsidP="00545880">
            <w:pPr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>Organizza e coordin</w:t>
            </w:r>
            <w:r w:rsidR="000644AD">
              <w:rPr>
                <w:rFonts w:ascii="Verdana" w:hAnsi="Verdana"/>
                <w:sz w:val="18"/>
                <w:szCs w:val="18"/>
              </w:rPr>
              <w:t>a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le attività relative all’area di competenza - Gestione dei contatti con enti esterni coinvolti nei relativi progetti – Contatti con Istituti scuola secondaria di secondo grado-diffusione materiale informativo </w:t>
            </w:r>
          </w:p>
        </w:tc>
      </w:tr>
      <w:tr w:rsidR="005567CA" w:rsidRPr="00B54508" w14:paraId="751A64ED" w14:textId="68E6313E" w:rsidTr="00087824">
        <w:trPr>
          <w:trHeight w:val="986"/>
        </w:trPr>
        <w:tc>
          <w:tcPr>
            <w:tcW w:w="2972" w:type="dxa"/>
          </w:tcPr>
          <w:p w14:paraId="4A4E8F60" w14:textId="77777777" w:rsidR="005567CA" w:rsidRPr="00B54508" w:rsidRDefault="005567CA" w:rsidP="00425A13">
            <w:pPr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CONTINUITÀ</w:t>
            </w:r>
          </w:p>
        </w:tc>
        <w:tc>
          <w:tcPr>
            <w:tcW w:w="2835" w:type="dxa"/>
          </w:tcPr>
          <w:p w14:paraId="08B5F66A" w14:textId="3A787E64" w:rsidR="00EE3BDA" w:rsidRPr="00A16DB1" w:rsidRDefault="00EE3BDA" w:rsidP="00545880">
            <w:pPr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A16DB1">
              <w:rPr>
                <w:rFonts w:ascii="Verdana" w:eastAsia="Calibri" w:hAnsi="Verdana" w:cs="Arial"/>
                <w:bCs/>
                <w:sz w:val="20"/>
                <w:szCs w:val="20"/>
              </w:rPr>
              <w:t>Picarelli</w:t>
            </w:r>
            <w:r w:rsidR="00BE2971" w:rsidRPr="00A16DB1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Rita</w:t>
            </w:r>
            <w:r w:rsidRPr="00A16DB1">
              <w:rPr>
                <w:rFonts w:ascii="Verdana" w:eastAsia="Calibri" w:hAnsi="Verdana" w:cs="Arial"/>
                <w:bCs/>
                <w:sz w:val="20"/>
                <w:szCs w:val="20"/>
              </w:rPr>
              <w:t>, Renzetti</w:t>
            </w:r>
            <w:r w:rsidR="00BE2971" w:rsidRPr="00A16DB1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 Rosalba</w:t>
            </w:r>
          </w:p>
          <w:p w14:paraId="5263B817" w14:textId="06E4F1AC" w:rsidR="00AE0B14" w:rsidRPr="00B54508" w:rsidRDefault="00AE0B14" w:rsidP="00545880">
            <w:pPr>
              <w:rPr>
                <w:rFonts w:ascii="Verdana" w:eastAsia="Calibri" w:hAnsi="Verdana" w:cs="Arial"/>
                <w:bCs/>
                <w:sz w:val="20"/>
                <w:szCs w:val="20"/>
              </w:rPr>
            </w:pPr>
          </w:p>
        </w:tc>
        <w:tc>
          <w:tcPr>
            <w:tcW w:w="3821" w:type="dxa"/>
          </w:tcPr>
          <w:p w14:paraId="61FC194C" w14:textId="448714F4" w:rsidR="005567CA" w:rsidRPr="009A2D2E" w:rsidRDefault="00D10B02" w:rsidP="006922FF">
            <w:pPr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>Organizza progetti in continuità verticale tra la Scuola dell’Infanzia, Primaria e Secondaria</w:t>
            </w:r>
            <w:r w:rsidR="000644AD">
              <w:rPr>
                <w:rFonts w:ascii="Verdana" w:hAnsi="Verdana"/>
                <w:sz w:val="18"/>
                <w:szCs w:val="18"/>
              </w:rPr>
              <w:t>; p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ianifica </w:t>
            </w:r>
            <w:r w:rsidR="000644AD">
              <w:rPr>
                <w:rFonts w:ascii="Verdana" w:hAnsi="Verdana"/>
                <w:sz w:val="18"/>
                <w:szCs w:val="18"/>
              </w:rPr>
              <w:t>gli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incontri per passaggi di informazioni</w:t>
            </w:r>
            <w:r w:rsidR="000644AD">
              <w:rPr>
                <w:rFonts w:ascii="Verdana" w:hAnsi="Verdana"/>
                <w:sz w:val="18"/>
                <w:szCs w:val="18"/>
              </w:rPr>
              <w:t>;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Gesti</w:t>
            </w:r>
            <w:r w:rsidR="000644AD">
              <w:rPr>
                <w:rFonts w:ascii="Verdana" w:hAnsi="Verdana"/>
                <w:sz w:val="18"/>
                <w:szCs w:val="18"/>
              </w:rPr>
              <w:t>sce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44AD">
              <w:rPr>
                <w:rFonts w:ascii="Verdana" w:hAnsi="Verdana"/>
                <w:sz w:val="18"/>
                <w:szCs w:val="18"/>
              </w:rPr>
              <w:t>i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contatti con i docenti dei diversi ordini</w:t>
            </w:r>
            <w:r w:rsidR="000644AD">
              <w:rPr>
                <w:rFonts w:ascii="Verdana" w:hAnsi="Verdana"/>
                <w:sz w:val="18"/>
                <w:szCs w:val="18"/>
              </w:rPr>
              <w:t>;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44AD">
              <w:rPr>
                <w:rFonts w:ascii="Verdana" w:hAnsi="Verdana"/>
                <w:sz w:val="18"/>
                <w:szCs w:val="18"/>
              </w:rPr>
              <w:t>o</w:t>
            </w:r>
            <w:r w:rsidRPr="009A2D2E">
              <w:rPr>
                <w:rFonts w:ascii="Verdana" w:hAnsi="Verdana"/>
                <w:sz w:val="18"/>
                <w:szCs w:val="18"/>
              </w:rPr>
              <w:t>rganizza e coordin</w:t>
            </w:r>
            <w:r w:rsidR="000644AD">
              <w:rPr>
                <w:rFonts w:ascii="Verdana" w:hAnsi="Verdana"/>
                <w:sz w:val="18"/>
                <w:szCs w:val="18"/>
              </w:rPr>
              <w:t>a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le attività re</w:t>
            </w:r>
            <w:r w:rsidR="006922FF">
              <w:rPr>
                <w:rFonts w:ascii="Verdana" w:hAnsi="Verdana"/>
                <w:sz w:val="18"/>
                <w:szCs w:val="18"/>
              </w:rPr>
              <w:t>lative all’area di competenza</w:t>
            </w:r>
          </w:p>
        </w:tc>
      </w:tr>
    </w:tbl>
    <w:p w14:paraId="751ED975" w14:textId="77777777" w:rsidR="00A73DCD" w:rsidRDefault="00A73DCD" w:rsidP="00545880">
      <w:pPr>
        <w:rPr>
          <w:rFonts w:ascii="Verdana" w:hAnsi="Verdana"/>
          <w:b/>
          <w:sz w:val="20"/>
          <w:szCs w:val="20"/>
        </w:rPr>
      </w:pPr>
    </w:p>
    <w:p w14:paraId="31FB8E45" w14:textId="21D7F6AC" w:rsidR="00425A13" w:rsidRPr="00B54508" w:rsidRDefault="00C25461" w:rsidP="00545880">
      <w:pPr>
        <w:rPr>
          <w:rFonts w:ascii="Verdana" w:hAnsi="Verdana"/>
          <w:b/>
          <w:sz w:val="20"/>
          <w:szCs w:val="20"/>
        </w:rPr>
      </w:pPr>
      <w:r w:rsidRPr="00B54508">
        <w:rPr>
          <w:rFonts w:ascii="Verdana" w:hAnsi="Verdana"/>
          <w:b/>
          <w:sz w:val="20"/>
          <w:szCs w:val="20"/>
        </w:rPr>
        <w:lastRenderedPageBreak/>
        <w:t>COMMISSIONI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6"/>
        <w:gridCol w:w="2833"/>
        <w:gridCol w:w="3679"/>
      </w:tblGrid>
      <w:tr w:rsidR="00E36D0B" w:rsidRPr="00B54508" w14:paraId="2CC95140" w14:textId="34DCC0BC" w:rsidTr="00087824">
        <w:trPr>
          <w:trHeight w:val="245"/>
        </w:trPr>
        <w:tc>
          <w:tcPr>
            <w:tcW w:w="3116" w:type="dxa"/>
          </w:tcPr>
          <w:p w14:paraId="7E4A6697" w14:textId="77777777" w:rsidR="00E36D0B" w:rsidRPr="00A73DCD" w:rsidRDefault="00E36D0B" w:rsidP="0054588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Team Digitale</w:t>
            </w:r>
          </w:p>
        </w:tc>
        <w:tc>
          <w:tcPr>
            <w:tcW w:w="2833" w:type="dxa"/>
          </w:tcPr>
          <w:p w14:paraId="074EA8FE" w14:textId="432EF34F" w:rsidR="00E36D0B" w:rsidRPr="00B54508" w:rsidRDefault="00206D93" w:rsidP="005458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Cecconi</w:t>
            </w:r>
            <w:r w:rsidR="00A16DB1">
              <w:rPr>
                <w:rFonts w:ascii="Verdana" w:hAnsi="Verdana"/>
                <w:sz w:val="20"/>
                <w:szCs w:val="20"/>
              </w:rPr>
              <w:t xml:space="preserve"> Gian</w:t>
            </w:r>
            <w:r w:rsidR="001E1B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6DB1">
              <w:rPr>
                <w:rFonts w:ascii="Verdana" w:hAnsi="Verdana"/>
                <w:sz w:val="20"/>
                <w:szCs w:val="20"/>
              </w:rPr>
              <w:t>Paolo</w:t>
            </w:r>
            <w:r w:rsidR="00F75539">
              <w:rPr>
                <w:rFonts w:ascii="Verdana" w:hAnsi="Verdana"/>
                <w:sz w:val="20"/>
                <w:szCs w:val="20"/>
              </w:rPr>
              <w:t>,</w:t>
            </w:r>
            <w:r w:rsidR="006922F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6D0B" w:rsidRPr="00B54508">
              <w:rPr>
                <w:rFonts w:ascii="Verdana" w:hAnsi="Verdana"/>
                <w:sz w:val="20"/>
                <w:szCs w:val="20"/>
              </w:rPr>
              <w:t>Cristofori</w:t>
            </w:r>
            <w:r w:rsidR="00A16DB1">
              <w:rPr>
                <w:rFonts w:ascii="Verdana" w:hAnsi="Verdana"/>
                <w:sz w:val="20"/>
                <w:szCs w:val="20"/>
              </w:rPr>
              <w:t xml:space="preserve"> Maria</w:t>
            </w:r>
            <w:r w:rsidR="00F75539">
              <w:rPr>
                <w:rFonts w:ascii="Verdana" w:hAnsi="Verdana"/>
                <w:sz w:val="20"/>
                <w:szCs w:val="20"/>
              </w:rPr>
              <w:t>,</w:t>
            </w:r>
            <w:r w:rsidR="00A16D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6D0B" w:rsidRPr="00B54508">
              <w:rPr>
                <w:rFonts w:ascii="Verdana" w:hAnsi="Verdana"/>
                <w:sz w:val="20"/>
                <w:szCs w:val="20"/>
              </w:rPr>
              <w:t>Baldini</w:t>
            </w:r>
            <w:r w:rsidR="006922FF">
              <w:rPr>
                <w:rFonts w:ascii="Verdana" w:hAnsi="Verdana"/>
                <w:sz w:val="20"/>
                <w:szCs w:val="20"/>
              </w:rPr>
              <w:t xml:space="preserve"> Rosa</w:t>
            </w:r>
            <w:r w:rsidR="00F75539">
              <w:rPr>
                <w:rFonts w:ascii="Verdana" w:hAnsi="Verdana"/>
                <w:sz w:val="20"/>
                <w:szCs w:val="20"/>
              </w:rPr>
              <w:t>,</w:t>
            </w:r>
            <w:r w:rsidR="006922F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6D0B" w:rsidRPr="00B54508">
              <w:rPr>
                <w:rFonts w:ascii="Verdana" w:hAnsi="Verdana"/>
                <w:sz w:val="20"/>
                <w:szCs w:val="20"/>
              </w:rPr>
              <w:t>Mocchegiani</w:t>
            </w:r>
            <w:r w:rsidR="00F75539">
              <w:rPr>
                <w:rFonts w:ascii="Verdana" w:hAnsi="Verdana"/>
                <w:sz w:val="20"/>
                <w:szCs w:val="20"/>
              </w:rPr>
              <w:t xml:space="preserve"> Lucilla</w:t>
            </w:r>
          </w:p>
        </w:tc>
        <w:tc>
          <w:tcPr>
            <w:tcW w:w="3679" w:type="dxa"/>
          </w:tcPr>
          <w:p w14:paraId="3897277B" w14:textId="36797923" w:rsidR="00327624" w:rsidRPr="009A2D2E" w:rsidRDefault="00E36D0B" w:rsidP="00E36D0B">
            <w:pPr>
              <w:rPr>
                <w:rFonts w:ascii="Verdana" w:hAnsi="Verdana"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>Support</w:t>
            </w:r>
            <w:r w:rsidR="000644AD">
              <w:rPr>
                <w:rFonts w:ascii="Verdana" w:hAnsi="Verdana"/>
                <w:sz w:val="18"/>
                <w:szCs w:val="18"/>
              </w:rPr>
              <w:t>a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i docenti per l’utilizzo delle nuove tecnologie nella didattica</w:t>
            </w:r>
            <w:r w:rsidR="000644AD">
              <w:rPr>
                <w:rFonts w:ascii="Verdana" w:hAnsi="Verdana"/>
                <w:sz w:val="18"/>
                <w:szCs w:val="18"/>
              </w:rPr>
              <w:t>;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44AD">
              <w:rPr>
                <w:rFonts w:ascii="Verdana" w:hAnsi="Verdana"/>
                <w:sz w:val="18"/>
                <w:szCs w:val="18"/>
              </w:rPr>
              <w:t>c</w:t>
            </w:r>
            <w:r w:rsidRPr="009A2D2E">
              <w:rPr>
                <w:rFonts w:ascii="Verdana" w:hAnsi="Verdana"/>
                <w:sz w:val="18"/>
                <w:szCs w:val="18"/>
              </w:rPr>
              <w:t>ollabora nella gestione del registro elettronico</w:t>
            </w:r>
            <w:r w:rsidR="000644AD">
              <w:rPr>
                <w:rFonts w:ascii="Verdana" w:hAnsi="Verdana"/>
                <w:sz w:val="18"/>
                <w:szCs w:val="18"/>
              </w:rPr>
              <w:t>; l</w:t>
            </w:r>
            <w:r w:rsidR="00327624">
              <w:rPr>
                <w:rFonts w:ascii="Verdana" w:hAnsi="Verdana"/>
                <w:sz w:val="18"/>
                <w:szCs w:val="18"/>
              </w:rPr>
              <w:t>avora per la progettazione, realizzazione e diffusione delle iniziative di innovazione digitale.</w:t>
            </w:r>
          </w:p>
          <w:p w14:paraId="13DABBCC" w14:textId="77777777" w:rsidR="00E36D0B" w:rsidRPr="009A2D2E" w:rsidRDefault="00E36D0B" w:rsidP="0054588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36D0B" w:rsidRPr="00B54508" w14:paraId="5D5DAA7E" w14:textId="4963503C" w:rsidTr="00087824">
        <w:trPr>
          <w:trHeight w:val="245"/>
        </w:trPr>
        <w:tc>
          <w:tcPr>
            <w:tcW w:w="3116" w:type="dxa"/>
          </w:tcPr>
          <w:p w14:paraId="423ED267" w14:textId="77777777" w:rsidR="00E36D0B" w:rsidRPr="00A73DCD" w:rsidRDefault="00E36D0B" w:rsidP="0054588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Animatore Digitale</w:t>
            </w:r>
          </w:p>
        </w:tc>
        <w:tc>
          <w:tcPr>
            <w:tcW w:w="2833" w:type="dxa"/>
          </w:tcPr>
          <w:p w14:paraId="7F1A7E33" w14:textId="0077A6F0" w:rsidR="00E36D0B" w:rsidRPr="00B54508" w:rsidRDefault="00E36D0B" w:rsidP="00545880">
            <w:pPr>
              <w:rPr>
                <w:rFonts w:ascii="Verdana" w:hAnsi="Verdana"/>
                <w:sz w:val="20"/>
                <w:szCs w:val="20"/>
              </w:rPr>
            </w:pPr>
            <w:r w:rsidRPr="00B54508">
              <w:rPr>
                <w:rFonts w:ascii="Verdana" w:hAnsi="Verdana"/>
                <w:sz w:val="20"/>
                <w:szCs w:val="20"/>
              </w:rPr>
              <w:t>Coata</w:t>
            </w:r>
            <w:r w:rsidR="00A16DB1">
              <w:rPr>
                <w:rFonts w:ascii="Verdana" w:hAnsi="Verdana"/>
                <w:sz w:val="20"/>
                <w:szCs w:val="20"/>
              </w:rPr>
              <w:t xml:space="preserve"> Irene</w:t>
            </w:r>
          </w:p>
        </w:tc>
        <w:tc>
          <w:tcPr>
            <w:tcW w:w="3679" w:type="dxa"/>
          </w:tcPr>
          <w:p w14:paraId="59FA23AB" w14:textId="047E028E" w:rsidR="00E36D0B" w:rsidRDefault="00E36D0B" w:rsidP="00545880">
            <w:pPr>
              <w:rPr>
                <w:rFonts w:ascii="Verdana" w:hAnsi="Verdana"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>Partecipa ai percorsi formativi previsti</w:t>
            </w:r>
            <w:r w:rsidR="00465735">
              <w:rPr>
                <w:rFonts w:ascii="Verdana" w:hAnsi="Verdana"/>
                <w:sz w:val="18"/>
                <w:szCs w:val="18"/>
              </w:rPr>
              <w:t>; s</w:t>
            </w:r>
            <w:r w:rsidRPr="009A2D2E">
              <w:rPr>
                <w:rFonts w:ascii="Verdana" w:hAnsi="Verdana"/>
                <w:sz w:val="18"/>
                <w:szCs w:val="18"/>
              </w:rPr>
              <w:t>upport</w:t>
            </w:r>
            <w:r w:rsidR="00465735">
              <w:rPr>
                <w:rFonts w:ascii="Verdana" w:hAnsi="Verdana"/>
                <w:sz w:val="18"/>
                <w:szCs w:val="18"/>
              </w:rPr>
              <w:t>a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e accompagn</w:t>
            </w:r>
            <w:r w:rsidR="00465735"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9A2D2E">
              <w:rPr>
                <w:rFonts w:ascii="Verdana" w:hAnsi="Verdana"/>
                <w:sz w:val="18"/>
                <w:szCs w:val="18"/>
              </w:rPr>
              <w:t>l’innovazione didattica</w:t>
            </w:r>
            <w:r w:rsidR="00465735">
              <w:rPr>
                <w:rFonts w:ascii="Verdana" w:hAnsi="Verdana"/>
                <w:sz w:val="18"/>
                <w:szCs w:val="18"/>
              </w:rPr>
              <w:t>;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65735">
              <w:rPr>
                <w:rFonts w:ascii="Verdana" w:hAnsi="Verdana"/>
                <w:sz w:val="18"/>
                <w:szCs w:val="18"/>
              </w:rPr>
              <w:t>c</w:t>
            </w:r>
            <w:r w:rsidRPr="009A2D2E">
              <w:rPr>
                <w:rFonts w:ascii="Verdana" w:hAnsi="Verdana"/>
                <w:sz w:val="18"/>
                <w:szCs w:val="18"/>
              </w:rPr>
              <w:t>oordin</w:t>
            </w:r>
            <w:r w:rsidR="00465735">
              <w:rPr>
                <w:rFonts w:ascii="Verdana" w:hAnsi="Verdana"/>
                <w:sz w:val="18"/>
                <w:szCs w:val="18"/>
              </w:rPr>
              <w:t>a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65735">
              <w:rPr>
                <w:rFonts w:ascii="Verdana" w:hAnsi="Verdana"/>
                <w:sz w:val="18"/>
                <w:szCs w:val="18"/>
              </w:rPr>
              <w:t>i</w:t>
            </w:r>
            <w:r w:rsidRPr="009A2D2E">
              <w:rPr>
                <w:rFonts w:ascii="Verdana" w:hAnsi="Verdana"/>
                <w:sz w:val="18"/>
                <w:szCs w:val="18"/>
              </w:rPr>
              <w:t>l team digitale</w:t>
            </w:r>
            <w:r w:rsidR="00465735" w:rsidRPr="002C6015">
              <w:rPr>
                <w:rFonts w:ascii="Verdana" w:hAnsi="Verdana"/>
                <w:sz w:val="18"/>
                <w:szCs w:val="18"/>
              </w:rPr>
              <w:t>; cura</w:t>
            </w:r>
            <w:r w:rsidR="002C6015" w:rsidRPr="002C60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E2971">
              <w:rPr>
                <w:rFonts w:ascii="Verdana" w:hAnsi="Verdana"/>
                <w:sz w:val="18"/>
                <w:szCs w:val="18"/>
              </w:rPr>
              <w:t>la gestione</w:t>
            </w:r>
            <w:r w:rsidRPr="002C6015">
              <w:rPr>
                <w:rFonts w:ascii="Verdana" w:hAnsi="Verdana"/>
                <w:sz w:val="18"/>
                <w:szCs w:val="18"/>
              </w:rPr>
              <w:t xml:space="preserve"> dei laboratori informatici </w:t>
            </w:r>
            <w:r w:rsidRPr="009A2D2E">
              <w:rPr>
                <w:rFonts w:ascii="Verdana" w:hAnsi="Verdana"/>
                <w:sz w:val="18"/>
                <w:szCs w:val="18"/>
              </w:rPr>
              <w:t>e del relativo materiale</w:t>
            </w:r>
            <w:r w:rsidR="00465735">
              <w:rPr>
                <w:rFonts w:ascii="Verdana" w:hAnsi="Verdana"/>
                <w:sz w:val="18"/>
                <w:szCs w:val="18"/>
              </w:rPr>
              <w:t>;</w:t>
            </w:r>
          </w:p>
          <w:p w14:paraId="0209E072" w14:textId="2C92C7BB" w:rsidR="00894708" w:rsidRPr="009A2D2E" w:rsidRDefault="00465735" w:rsidP="00545880">
            <w:pPr>
              <w:rPr>
                <w:rFonts w:ascii="Verdana" w:hAnsi="Verdana"/>
                <w:sz w:val="18"/>
                <w:szCs w:val="18"/>
              </w:rPr>
            </w:pPr>
            <w:r>
              <w:t>i</w:t>
            </w:r>
            <w:r w:rsidR="00894708">
              <w:t>ndividua</w:t>
            </w:r>
            <w:r w:rsidR="00A538E6">
              <w:t xml:space="preserve"> </w:t>
            </w:r>
            <w:r w:rsidR="00894708">
              <w:t>soluzioni metodologiche e tecnologiche sostenibili da diffondere all’interno degli ambienti della scuola (strumenti per la didattica di cui la scuola si è dotata; diffusione di metodologie comuni; laboratorio di coding per tutti gli studenti, uso di piattaforme didattiche, ecc.)</w:t>
            </w:r>
          </w:p>
        </w:tc>
      </w:tr>
      <w:tr w:rsidR="002C48F1" w:rsidRPr="00B54508" w14:paraId="6EA0126A" w14:textId="77777777" w:rsidTr="00087824">
        <w:trPr>
          <w:trHeight w:val="245"/>
        </w:trPr>
        <w:tc>
          <w:tcPr>
            <w:tcW w:w="3116" w:type="dxa"/>
          </w:tcPr>
          <w:p w14:paraId="7685F0FC" w14:textId="131413C2" w:rsidR="002C48F1" w:rsidRPr="00A73DCD" w:rsidRDefault="002C48F1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Commissione Multimediale</w:t>
            </w:r>
          </w:p>
        </w:tc>
        <w:tc>
          <w:tcPr>
            <w:tcW w:w="2833" w:type="dxa"/>
          </w:tcPr>
          <w:p w14:paraId="2CDC02D2" w14:textId="4E6E4D31" w:rsidR="00EC7172" w:rsidRDefault="00F75539" w:rsidP="00E05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Grande</w:t>
            </w:r>
            <w:r w:rsidR="00BE2971">
              <w:rPr>
                <w:rFonts w:ascii="Verdana" w:hAnsi="Verdana"/>
                <w:sz w:val="20"/>
                <w:szCs w:val="20"/>
              </w:rPr>
              <w:t xml:space="preserve"> Laura Celeste</w:t>
            </w:r>
          </w:p>
          <w:p w14:paraId="0B7AFA92" w14:textId="6E8C13B1" w:rsidR="008B7A46" w:rsidRPr="00B54508" w:rsidRDefault="008B7A46" w:rsidP="00E052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9" w:type="dxa"/>
          </w:tcPr>
          <w:p w14:paraId="07EB72CF" w14:textId="3479F086" w:rsidR="002C48F1" w:rsidRPr="00327624" w:rsidRDefault="00AD5938" w:rsidP="00E052B5">
            <w:pPr>
              <w:rPr>
                <w:rFonts w:ascii="Verdana" w:hAnsi="Verdana"/>
                <w:sz w:val="18"/>
                <w:szCs w:val="18"/>
              </w:rPr>
            </w:pPr>
            <w:r w:rsidRPr="00327624">
              <w:rPr>
                <w:rFonts w:ascii="Verdana" w:hAnsi="Verdana"/>
                <w:sz w:val="18"/>
                <w:szCs w:val="18"/>
              </w:rPr>
              <w:t>Collabora con il team digitale</w:t>
            </w:r>
            <w:r w:rsidR="00327624" w:rsidRPr="00327624">
              <w:rPr>
                <w:rFonts w:ascii="Verdana" w:hAnsi="Verdana"/>
                <w:sz w:val="18"/>
                <w:szCs w:val="18"/>
              </w:rPr>
              <w:t xml:space="preserve"> nel supporto ai docenti per l’utilizzo delle nuove tecnologie</w:t>
            </w:r>
            <w:r w:rsidR="00465735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36D0B" w:rsidRPr="00B54508" w14:paraId="3337D59B" w14:textId="4FF4364D" w:rsidTr="00087824">
        <w:trPr>
          <w:trHeight w:val="245"/>
        </w:trPr>
        <w:tc>
          <w:tcPr>
            <w:tcW w:w="3116" w:type="dxa"/>
          </w:tcPr>
          <w:p w14:paraId="63834D6A" w14:textId="77777777" w:rsidR="00465735" w:rsidRPr="00A73DCD" w:rsidRDefault="00E36D0B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Orario Primaria Campagnano</w:t>
            </w:r>
            <w:r w:rsidR="00465735" w:rsidRPr="00A73DC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3EDB7810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1C7758E7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227C7125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6B7C01A1" w14:textId="77777777" w:rsidR="00465735" w:rsidRPr="00A73DCD" w:rsidRDefault="00465735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52BC1EE" w14:textId="77777777" w:rsidR="00465735" w:rsidRPr="00A73DCD" w:rsidRDefault="00465735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Orario Primaria Mazzano</w:t>
            </w:r>
          </w:p>
          <w:p w14:paraId="5BEB4FD9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1FA6F42E" w14:textId="0ABBA666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  <w:r w:rsidRPr="00B5450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3CA9A4B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0DC51A80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71C3A593" w14:textId="77777777" w:rsidR="00465735" w:rsidRPr="00A73DCD" w:rsidRDefault="00465735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Orario Secondaria Campagnano</w:t>
            </w:r>
          </w:p>
          <w:p w14:paraId="35238362" w14:textId="48B8B9FB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  <w:r w:rsidRPr="00B5450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4CBC63A" w14:textId="77777777" w:rsidR="00465735" w:rsidRPr="00A73DCD" w:rsidRDefault="00465735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D6282C8" w14:textId="08807E4F" w:rsidR="00E36D0B" w:rsidRPr="00B54508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Orario Secondaria Mazzano</w:t>
            </w:r>
          </w:p>
        </w:tc>
        <w:tc>
          <w:tcPr>
            <w:tcW w:w="2833" w:type="dxa"/>
          </w:tcPr>
          <w:p w14:paraId="206D479D" w14:textId="5CDF2E45" w:rsidR="00E36D0B" w:rsidRDefault="00610A54" w:rsidP="00E05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Runci</w:t>
            </w:r>
            <w:r w:rsidR="00BE2971">
              <w:rPr>
                <w:rFonts w:ascii="Verdana" w:hAnsi="Verdana"/>
                <w:sz w:val="20"/>
                <w:szCs w:val="20"/>
              </w:rPr>
              <w:t xml:space="preserve"> Maria Rita</w:t>
            </w:r>
            <w:r>
              <w:rPr>
                <w:rFonts w:ascii="Verdana" w:hAnsi="Verdana"/>
                <w:sz w:val="20"/>
                <w:szCs w:val="20"/>
              </w:rPr>
              <w:t>, Pianeselli</w:t>
            </w:r>
            <w:r w:rsidR="000F7D51">
              <w:rPr>
                <w:rFonts w:ascii="Verdana" w:hAnsi="Verdana"/>
                <w:sz w:val="20"/>
                <w:szCs w:val="20"/>
              </w:rPr>
              <w:t xml:space="preserve"> Maria</w:t>
            </w:r>
            <w:r>
              <w:rPr>
                <w:rFonts w:ascii="Verdana" w:hAnsi="Verdana"/>
                <w:sz w:val="20"/>
                <w:szCs w:val="20"/>
              </w:rPr>
              <w:t>, Mariani</w:t>
            </w:r>
            <w:r w:rsidR="000F7D51">
              <w:rPr>
                <w:rFonts w:ascii="Verdana" w:hAnsi="Verdana"/>
                <w:sz w:val="20"/>
                <w:szCs w:val="20"/>
              </w:rPr>
              <w:t xml:space="preserve"> Sara</w:t>
            </w:r>
            <w:r>
              <w:rPr>
                <w:rFonts w:ascii="Verdana" w:hAnsi="Verdana"/>
                <w:sz w:val="20"/>
                <w:szCs w:val="20"/>
              </w:rPr>
              <w:t>, Zega</w:t>
            </w:r>
            <w:r w:rsidR="000F7D5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D706B">
              <w:rPr>
                <w:rFonts w:ascii="Verdana" w:hAnsi="Verdana"/>
                <w:sz w:val="20"/>
                <w:szCs w:val="20"/>
              </w:rPr>
              <w:t>Giusepp</w:t>
            </w:r>
            <w:r w:rsidR="000F7D51">
              <w:rPr>
                <w:rFonts w:ascii="Verdana" w:hAnsi="Verdana"/>
                <w:sz w:val="20"/>
                <w:szCs w:val="20"/>
              </w:rPr>
              <w:t>ina</w:t>
            </w:r>
            <w:r w:rsidR="000E162B">
              <w:rPr>
                <w:rFonts w:ascii="Verdana" w:hAnsi="Verdana"/>
                <w:sz w:val="20"/>
                <w:szCs w:val="20"/>
              </w:rPr>
              <w:t>, Tramontano</w:t>
            </w:r>
            <w:r w:rsidR="000F7D51">
              <w:rPr>
                <w:rFonts w:ascii="Verdana" w:hAnsi="Verdana"/>
                <w:sz w:val="20"/>
                <w:szCs w:val="20"/>
              </w:rPr>
              <w:t xml:space="preserve"> Margherita</w:t>
            </w:r>
          </w:p>
          <w:p w14:paraId="7964477A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6874EE88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52498333" w14:textId="225EEE9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  <w:r w:rsidRPr="00B54508">
              <w:rPr>
                <w:rFonts w:ascii="Verdana" w:hAnsi="Verdana"/>
                <w:sz w:val="20"/>
                <w:szCs w:val="20"/>
              </w:rPr>
              <w:t>Angelini</w:t>
            </w:r>
            <w:r w:rsidR="000F7D51">
              <w:rPr>
                <w:rFonts w:ascii="Verdana" w:hAnsi="Verdana"/>
                <w:sz w:val="20"/>
                <w:szCs w:val="20"/>
              </w:rPr>
              <w:t xml:space="preserve"> Natascia</w:t>
            </w:r>
            <w:r w:rsidRPr="00B54508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54508">
              <w:rPr>
                <w:rFonts w:ascii="Verdana" w:hAnsi="Verdana"/>
                <w:sz w:val="20"/>
                <w:szCs w:val="20"/>
              </w:rPr>
              <w:t>Moriggi</w:t>
            </w:r>
            <w:r w:rsidR="000F7D51">
              <w:rPr>
                <w:rFonts w:ascii="Verdana" w:hAnsi="Verdana"/>
                <w:sz w:val="20"/>
                <w:szCs w:val="20"/>
              </w:rPr>
              <w:t xml:space="preserve"> Arianna</w:t>
            </w:r>
          </w:p>
          <w:p w14:paraId="1097D7E5" w14:textId="2C422EA8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02049AEF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1B815F62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2A7C2228" w14:textId="4645282F" w:rsidR="00465735" w:rsidRDefault="00D34F60" w:rsidP="00E052B5">
            <w:pPr>
              <w:rPr>
                <w:rFonts w:ascii="Verdana" w:hAnsi="Verdana"/>
                <w:sz w:val="20"/>
                <w:szCs w:val="20"/>
              </w:rPr>
            </w:pPr>
            <w:r w:rsidRPr="0003046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65735" w:rsidRPr="0003046C">
              <w:rPr>
                <w:rFonts w:ascii="Verdana" w:hAnsi="Verdana"/>
                <w:sz w:val="20"/>
                <w:szCs w:val="20"/>
              </w:rPr>
              <w:t>Cecconi Gian Paolo</w:t>
            </w:r>
            <w:r w:rsidR="00BC739A">
              <w:rPr>
                <w:rFonts w:ascii="Verdana" w:hAnsi="Verdana"/>
                <w:sz w:val="20"/>
                <w:szCs w:val="20"/>
              </w:rPr>
              <w:t>, Tilia Leila</w:t>
            </w:r>
          </w:p>
          <w:p w14:paraId="1863DCEA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1945359D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094978FE" w14:textId="77777777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</w:p>
          <w:p w14:paraId="1504AFBC" w14:textId="14F72438" w:rsidR="00465735" w:rsidRDefault="00465735" w:rsidP="00E052B5">
            <w:pPr>
              <w:rPr>
                <w:rFonts w:ascii="Verdana" w:hAnsi="Verdana"/>
                <w:sz w:val="20"/>
                <w:szCs w:val="20"/>
              </w:rPr>
            </w:pPr>
            <w:r w:rsidRPr="00B54508">
              <w:rPr>
                <w:rFonts w:ascii="Verdana" w:hAnsi="Verdana"/>
                <w:sz w:val="20"/>
                <w:szCs w:val="20"/>
              </w:rPr>
              <w:t>Scoccia</w:t>
            </w:r>
            <w:r>
              <w:rPr>
                <w:rFonts w:ascii="Verdana" w:hAnsi="Verdana"/>
                <w:sz w:val="20"/>
                <w:szCs w:val="20"/>
              </w:rPr>
              <w:t xml:space="preserve"> Anna</w:t>
            </w:r>
            <w:r w:rsidR="00841B8F">
              <w:rPr>
                <w:rFonts w:ascii="Verdana" w:hAnsi="Verdana"/>
                <w:sz w:val="20"/>
                <w:szCs w:val="20"/>
              </w:rPr>
              <w:t xml:space="preserve"> L</w:t>
            </w:r>
            <w:r>
              <w:rPr>
                <w:rFonts w:ascii="Verdana" w:hAnsi="Verdana"/>
                <w:sz w:val="20"/>
                <w:szCs w:val="20"/>
              </w:rPr>
              <w:t>isa</w:t>
            </w:r>
          </w:p>
          <w:p w14:paraId="774018C8" w14:textId="4B5AF3B8" w:rsidR="00465735" w:rsidRPr="00B54508" w:rsidRDefault="00785021" w:rsidP="00E05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3F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7306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452F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</w:tcPr>
          <w:p w14:paraId="66D40D5A" w14:textId="792BDF60" w:rsidR="00E36D0B" w:rsidRPr="00AD5938" w:rsidRDefault="004F1417" w:rsidP="00E052B5">
            <w:pPr>
              <w:rPr>
                <w:rFonts w:ascii="Verdana" w:hAnsi="Verdana"/>
                <w:sz w:val="18"/>
                <w:szCs w:val="18"/>
              </w:rPr>
            </w:pPr>
            <w:r w:rsidRPr="00AD5938">
              <w:rPr>
                <w:rFonts w:ascii="Verdana" w:hAnsi="Verdana"/>
                <w:sz w:val="18"/>
                <w:szCs w:val="18"/>
              </w:rPr>
              <w:t>Collabora con il dirigente per la stesura dell’orario settimanale dei docenti.</w:t>
            </w:r>
          </w:p>
        </w:tc>
      </w:tr>
      <w:tr w:rsidR="00E36D0B" w:rsidRPr="00B54508" w14:paraId="78A1E620" w14:textId="19055B70" w:rsidTr="00087824">
        <w:trPr>
          <w:trHeight w:val="858"/>
        </w:trPr>
        <w:tc>
          <w:tcPr>
            <w:tcW w:w="3116" w:type="dxa"/>
          </w:tcPr>
          <w:p w14:paraId="5498180C" w14:textId="6F794305" w:rsidR="00E36D0B" w:rsidRPr="00A73DCD" w:rsidRDefault="00A258E2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Continuità</w:t>
            </w:r>
          </w:p>
        </w:tc>
        <w:tc>
          <w:tcPr>
            <w:tcW w:w="2833" w:type="dxa"/>
          </w:tcPr>
          <w:p w14:paraId="351B7FAD" w14:textId="1318740E" w:rsidR="000F3E79" w:rsidRPr="000E162B" w:rsidRDefault="000F3E79" w:rsidP="00E052B5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E162B">
              <w:rPr>
                <w:rFonts w:ascii="Verdana" w:hAnsi="Verdana"/>
                <w:sz w:val="20"/>
                <w:szCs w:val="20"/>
              </w:rPr>
              <w:t>Runci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C1F1A" w:rsidRPr="000E162B">
              <w:rPr>
                <w:rFonts w:ascii="Verdana" w:hAnsi="Verdana"/>
                <w:sz w:val="20"/>
                <w:szCs w:val="20"/>
              </w:rPr>
              <w:t>Maria Rita</w:t>
            </w:r>
            <w:r w:rsidRPr="000E162B">
              <w:rPr>
                <w:rFonts w:ascii="Verdana" w:hAnsi="Verdana"/>
                <w:sz w:val="20"/>
                <w:szCs w:val="20"/>
              </w:rPr>
              <w:t>, Ridolfi</w:t>
            </w:r>
            <w:r w:rsidR="006C1F1A" w:rsidRPr="000E162B">
              <w:rPr>
                <w:rFonts w:ascii="Verdana" w:hAnsi="Verdana"/>
                <w:sz w:val="20"/>
                <w:szCs w:val="20"/>
              </w:rPr>
              <w:t xml:space="preserve"> Simona</w:t>
            </w:r>
            <w:r w:rsidRPr="000E162B">
              <w:rPr>
                <w:rFonts w:ascii="Verdana" w:hAnsi="Verdana"/>
                <w:sz w:val="20"/>
                <w:szCs w:val="20"/>
              </w:rPr>
              <w:t>, Micucci</w:t>
            </w:r>
            <w:r w:rsidR="006C1F1A" w:rsidRPr="000E162B">
              <w:rPr>
                <w:rFonts w:ascii="Verdana" w:hAnsi="Verdana"/>
                <w:sz w:val="20"/>
                <w:szCs w:val="20"/>
              </w:rPr>
              <w:t xml:space="preserve"> Elisa</w:t>
            </w:r>
            <w:r w:rsidRPr="000E162B">
              <w:rPr>
                <w:rFonts w:ascii="Verdana" w:hAnsi="Verdana"/>
                <w:sz w:val="20"/>
                <w:szCs w:val="20"/>
              </w:rPr>
              <w:t>, Del Cavallo</w:t>
            </w:r>
            <w:r w:rsidR="006C1F1A" w:rsidRPr="000E162B">
              <w:rPr>
                <w:rFonts w:ascii="Verdana" w:hAnsi="Verdana"/>
                <w:sz w:val="20"/>
                <w:szCs w:val="20"/>
              </w:rPr>
              <w:t xml:space="preserve"> Azzurra</w:t>
            </w:r>
            <w:r w:rsidR="00266FC9">
              <w:rPr>
                <w:rFonts w:ascii="Verdana" w:hAnsi="Verdana"/>
                <w:sz w:val="20"/>
                <w:szCs w:val="20"/>
              </w:rPr>
              <w:t>, Cannella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 R</w:t>
            </w:r>
            <w:r w:rsidR="00667F93">
              <w:rPr>
                <w:rFonts w:ascii="Verdana" w:hAnsi="Verdana"/>
                <w:sz w:val="20"/>
                <w:szCs w:val="20"/>
              </w:rPr>
              <w:t>ita</w:t>
            </w:r>
            <w:r w:rsidR="001E1B2B">
              <w:rPr>
                <w:rFonts w:ascii="Verdana" w:hAnsi="Verdana"/>
                <w:sz w:val="20"/>
                <w:szCs w:val="20"/>
              </w:rPr>
              <w:t xml:space="preserve"> Valeria</w:t>
            </w:r>
            <w:r w:rsidR="00667F93">
              <w:rPr>
                <w:rFonts w:ascii="Verdana" w:hAnsi="Verdana"/>
                <w:sz w:val="20"/>
                <w:szCs w:val="20"/>
              </w:rPr>
              <w:t>,</w:t>
            </w:r>
            <w:r w:rsidR="00266F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34F60">
              <w:rPr>
                <w:rFonts w:ascii="Verdana" w:hAnsi="Verdana"/>
                <w:sz w:val="20"/>
                <w:szCs w:val="20"/>
              </w:rPr>
              <w:t xml:space="preserve">Coracci Consuelo, </w:t>
            </w:r>
            <w:r w:rsidR="00266FC9">
              <w:rPr>
                <w:rFonts w:ascii="Verdana" w:hAnsi="Verdana"/>
                <w:sz w:val="20"/>
                <w:szCs w:val="20"/>
              </w:rPr>
              <w:t>Mocchegiani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34F60">
              <w:rPr>
                <w:rFonts w:ascii="Verdana" w:hAnsi="Verdana"/>
                <w:sz w:val="20"/>
                <w:szCs w:val="20"/>
              </w:rPr>
              <w:t xml:space="preserve">Lucilla, </w:t>
            </w:r>
            <w:r w:rsidR="00D34F60" w:rsidRPr="00F75539">
              <w:rPr>
                <w:rFonts w:ascii="Verdana" w:hAnsi="Verdana"/>
                <w:sz w:val="20"/>
                <w:szCs w:val="20"/>
              </w:rPr>
              <w:t>Montaldo</w:t>
            </w:r>
            <w:r w:rsidR="00F75539" w:rsidRPr="00F75539">
              <w:rPr>
                <w:rFonts w:ascii="Verdana" w:hAnsi="Verdana"/>
                <w:sz w:val="20"/>
                <w:szCs w:val="20"/>
              </w:rPr>
              <w:t xml:space="preserve"> Emanuele</w:t>
            </w:r>
            <w:r w:rsidR="00667F93">
              <w:rPr>
                <w:rFonts w:ascii="Verdana" w:hAnsi="Verdana"/>
                <w:sz w:val="20"/>
                <w:szCs w:val="20"/>
              </w:rPr>
              <w:t>, Micucci Elena</w:t>
            </w:r>
            <w:r w:rsidR="005068D4">
              <w:rPr>
                <w:rFonts w:ascii="Verdana" w:hAnsi="Verdana"/>
                <w:sz w:val="20"/>
                <w:szCs w:val="20"/>
              </w:rPr>
              <w:t>, Aurora Martini</w:t>
            </w:r>
          </w:p>
        </w:tc>
        <w:tc>
          <w:tcPr>
            <w:tcW w:w="3679" w:type="dxa"/>
          </w:tcPr>
          <w:p w14:paraId="7D91949A" w14:textId="3CA10925" w:rsidR="00E36D0B" w:rsidRPr="00AD5938" w:rsidRDefault="0031067F" w:rsidP="00E052B5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AD5938">
              <w:rPr>
                <w:rFonts w:ascii="Verdana" w:hAnsi="Verdana"/>
                <w:sz w:val="18"/>
                <w:szCs w:val="18"/>
              </w:rPr>
              <w:t>Organizza e realizza progetti in continuità verticale tra la Scuola dell’Infanzia, Primaria e Secondaria.</w:t>
            </w:r>
          </w:p>
        </w:tc>
      </w:tr>
      <w:tr w:rsidR="00E36D0B" w:rsidRPr="00B54508" w14:paraId="37441233" w14:textId="54FECBA2" w:rsidTr="00087824">
        <w:trPr>
          <w:trHeight w:val="858"/>
        </w:trPr>
        <w:tc>
          <w:tcPr>
            <w:tcW w:w="3116" w:type="dxa"/>
          </w:tcPr>
          <w:p w14:paraId="3AF037E9" w14:textId="63E27BE7" w:rsidR="00E36D0B" w:rsidRPr="00A73DCD" w:rsidRDefault="00E36D0B" w:rsidP="00E052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Formazione classi</w:t>
            </w:r>
          </w:p>
        </w:tc>
        <w:tc>
          <w:tcPr>
            <w:tcW w:w="2833" w:type="dxa"/>
          </w:tcPr>
          <w:p w14:paraId="2C9DA808" w14:textId="0362590B" w:rsidR="00E36D0B" w:rsidRPr="00B54508" w:rsidRDefault="004E7318" w:rsidP="00E052B5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Mocchegiani Lucilla, Micucci</w:t>
            </w:r>
            <w:r w:rsidR="00D502B6">
              <w:rPr>
                <w:rFonts w:ascii="Verdana" w:hAnsi="Verdana"/>
                <w:sz w:val="20"/>
                <w:szCs w:val="20"/>
              </w:rPr>
              <w:t xml:space="preserve"> Elena</w:t>
            </w:r>
            <w:r>
              <w:rPr>
                <w:rFonts w:ascii="Verdana" w:hAnsi="Verdana"/>
                <w:sz w:val="20"/>
                <w:szCs w:val="20"/>
              </w:rPr>
              <w:t>, (infanzia),</w:t>
            </w:r>
            <w:r w:rsidR="00841B8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6D0B" w:rsidRPr="0003046C">
              <w:rPr>
                <w:rFonts w:ascii="Verdana" w:hAnsi="Verdana"/>
                <w:sz w:val="20"/>
                <w:szCs w:val="20"/>
              </w:rPr>
              <w:t>Cecconi</w:t>
            </w:r>
            <w:r w:rsidR="006C1F1A" w:rsidRPr="0003046C">
              <w:rPr>
                <w:rFonts w:ascii="Verdana" w:hAnsi="Verdana"/>
                <w:sz w:val="20"/>
                <w:szCs w:val="20"/>
              </w:rPr>
              <w:t xml:space="preserve"> Gian Paolo</w:t>
            </w:r>
            <w:r w:rsidR="00E36D0B" w:rsidRPr="0003046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16315">
              <w:rPr>
                <w:rFonts w:ascii="Verdana" w:hAnsi="Verdana"/>
                <w:sz w:val="20"/>
                <w:szCs w:val="20"/>
              </w:rPr>
              <w:t>D’Alessandro</w:t>
            </w:r>
            <w:r w:rsidR="00A54B9B">
              <w:rPr>
                <w:rFonts w:ascii="Verdana" w:hAnsi="Verdana"/>
                <w:sz w:val="20"/>
                <w:szCs w:val="20"/>
              </w:rPr>
              <w:t xml:space="preserve"> Roberta, </w:t>
            </w:r>
            <w:r w:rsidR="00E36D0B" w:rsidRPr="0003046C">
              <w:rPr>
                <w:rFonts w:ascii="Verdana" w:hAnsi="Verdana"/>
                <w:sz w:val="20"/>
                <w:szCs w:val="20"/>
              </w:rPr>
              <w:t>Melillo</w:t>
            </w:r>
            <w:r w:rsidR="006C1F1A" w:rsidRPr="0003046C">
              <w:rPr>
                <w:rFonts w:ascii="Verdana" w:hAnsi="Verdana"/>
                <w:sz w:val="20"/>
                <w:szCs w:val="20"/>
              </w:rPr>
              <w:t xml:space="preserve"> Cat</w:t>
            </w:r>
            <w:r w:rsidR="00D502B6" w:rsidRPr="0003046C">
              <w:rPr>
                <w:rFonts w:ascii="Verdana" w:hAnsi="Verdana"/>
                <w:sz w:val="20"/>
                <w:szCs w:val="20"/>
              </w:rPr>
              <w:t>erin</w:t>
            </w:r>
            <w:r w:rsidR="006C1F1A" w:rsidRPr="0003046C">
              <w:rPr>
                <w:rFonts w:ascii="Verdana" w:hAnsi="Verdana"/>
                <w:sz w:val="20"/>
                <w:szCs w:val="20"/>
              </w:rPr>
              <w:t>a</w:t>
            </w:r>
            <w:r w:rsidR="00D11CFB" w:rsidRPr="0003046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E3BDA">
              <w:rPr>
                <w:rFonts w:ascii="Verdana" w:hAnsi="Verdana"/>
                <w:sz w:val="20"/>
                <w:szCs w:val="20"/>
              </w:rPr>
              <w:t>(Secondaria), Picarelli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C1F1A">
              <w:rPr>
                <w:rFonts w:ascii="Verdana" w:hAnsi="Verdana"/>
                <w:sz w:val="20"/>
                <w:szCs w:val="20"/>
              </w:rPr>
              <w:lastRenderedPageBreak/>
              <w:t>Rita</w:t>
            </w:r>
            <w:r w:rsidR="00EE3BDA">
              <w:rPr>
                <w:rFonts w:ascii="Verdana" w:hAnsi="Verdana"/>
                <w:sz w:val="20"/>
                <w:szCs w:val="20"/>
              </w:rPr>
              <w:t>, Micucci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 Elisa</w:t>
            </w:r>
            <w:r w:rsidR="00EE3BDA">
              <w:rPr>
                <w:rFonts w:ascii="Verdana" w:hAnsi="Verdana"/>
                <w:sz w:val="20"/>
                <w:szCs w:val="20"/>
              </w:rPr>
              <w:t>, Palma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 Caterina</w:t>
            </w:r>
            <w:r w:rsidR="00EE3BD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Runci </w:t>
            </w:r>
            <w:r w:rsidR="00EE3BDA">
              <w:rPr>
                <w:rFonts w:ascii="Verdana" w:hAnsi="Verdana"/>
                <w:sz w:val="20"/>
                <w:szCs w:val="20"/>
              </w:rPr>
              <w:t>Maria Rita, Ridolfi</w:t>
            </w:r>
            <w:r w:rsidR="006C1F1A">
              <w:rPr>
                <w:rFonts w:ascii="Verdana" w:hAnsi="Verdana"/>
                <w:sz w:val="20"/>
                <w:szCs w:val="20"/>
              </w:rPr>
              <w:t xml:space="preserve"> Simona</w:t>
            </w:r>
            <w:r w:rsidR="00D34F60">
              <w:rPr>
                <w:rFonts w:ascii="Verdana" w:hAnsi="Verdana"/>
                <w:sz w:val="20"/>
                <w:szCs w:val="20"/>
              </w:rPr>
              <w:t>, Coracci Consuelo</w:t>
            </w:r>
            <w:r w:rsidR="00E2205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68D4">
              <w:rPr>
                <w:rFonts w:ascii="Verdana" w:hAnsi="Verdana"/>
                <w:sz w:val="20"/>
                <w:szCs w:val="20"/>
              </w:rPr>
              <w:t>(primaria)</w:t>
            </w:r>
            <w:r w:rsidR="002D064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</w:tcPr>
          <w:p w14:paraId="4DD6F113" w14:textId="58D20C0E" w:rsidR="00E36D0B" w:rsidRPr="00AD5938" w:rsidRDefault="0060498B" w:rsidP="00E052B5">
            <w:pPr>
              <w:spacing w:before="120"/>
              <w:rPr>
                <w:rFonts w:ascii="Verdana" w:hAnsi="Verdana"/>
                <w:sz w:val="18"/>
                <w:szCs w:val="18"/>
              </w:rPr>
            </w:pPr>
            <w:r w:rsidRPr="00AD5938">
              <w:rPr>
                <w:rFonts w:ascii="Verdana" w:hAnsi="Verdana"/>
                <w:sz w:val="18"/>
                <w:szCs w:val="18"/>
              </w:rPr>
              <w:lastRenderedPageBreak/>
              <w:t>Forma le classi prime sulla base dei criteri stabiliti dal Consiglio d’Istituto.</w:t>
            </w:r>
          </w:p>
        </w:tc>
      </w:tr>
      <w:tr w:rsidR="001A5632" w:rsidRPr="00B54508" w14:paraId="197EC783" w14:textId="622D9119" w:rsidTr="00087824">
        <w:trPr>
          <w:trHeight w:val="367"/>
        </w:trPr>
        <w:tc>
          <w:tcPr>
            <w:tcW w:w="3116" w:type="dxa"/>
          </w:tcPr>
          <w:p w14:paraId="726FDF22" w14:textId="77777777" w:rsidR="00837766" w:rsidRPr="00A73DCD" w:rsidRDefault="00837766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BDD454D" w14:textId="6E8EAC2B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Viaggi secondaria</w:t>
            </w:r>
          </w:p>
          <w:p w14:paraId="0B232E8C" w14:textId="77777777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26471EF" w14:textId="77777777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C1920C5" w14:textId="77777777" w:rsidR="00667F93" w:rsidRPr="00A73DCD" w:rsidRDefault="00667F93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6A1B908" w14:textId="1601BF6B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 xml:space="preserve">Viaggi primaria Campagnano </w:t>
            </w:r>
          </w:p>
          <w:p w14:paraId="182F62EE" w14:textId="77777777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B55B0D5" w14:textId="77777777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66A72F" w14:textId="77777777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CD9FF4" w14:textId="416DABDA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Viaggi infanzia</w:t>
            </w:r>
          </w:p>
          <w:p w14:paraId="461F739F" w14:textId="4A973F9A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 xml:space="preserve"> Campagnano</w:t>
            </w:r>
          </w:p>
          <w:p w14:paraId="276FE53E" w14:textId="0ABA3D64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5D1CBD8" w14:textId="77777777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0C3E1F1" w14:textId="77777777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73DCD">
              <w:rPr>
                <w:rFonts w:ascii="Verdana" w:hAnsi="Verdana"/>
                <w:b/>
                <w:bCs/>
                <w:sz w:val="20"/>
                <w:szCs w:val="20"/>
              </w:rPr>
              <w:t>Viaggi primaria-infanzia Mazzano</w:t>
            </w:r>
          </w:p>
          <w:p w14:paraId="1F2E746D" w14:textId="597536CB" w:rsidR="001A5632" w:rsidRPr="00A73DCD" w:rsidRDefault="001A5632" w:rsidP="001A563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</w:tcPr>
          <w:p w14:paraId="0037C37D" w14:textId="0ED52278" w:rsidR="001A5632" w:rsidRDefault="00837766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Melillo Caterina, Cipolletta Irma</w:t>
            </w:r>
          </w:p>
          <w:p w14:paraId="46B09E6F" w14:textId="7B092A74" w:rsidR="001A5632" w:rsidRDefault="001A5632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1F0FB993" w14:textId="77777777" w:rsidR="001A5632" w:rsidRDefault="001A5632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29B8CEC1" w14:textId="77777777" w:rsidR="005835C6" w:rsidRDefault="005835C6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7645CB21" w14:textId="77777777" w:rsidR="00837766" w:rsidRDefault="00837766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01C053B9" w14:textId="77777777" w:rsidR="00E2205B" w:rsidRDefault="00E2205B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36C44D88" w14:textId="63B06930" w:rsidR="001A5632" w:rsidRDefault="006C1F1A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Cairo </w:t>
            </w:r>
            <w:r w:rsidR="001A5632">
              <w:rPr>
                <w:rFonts w:ascii="Verdana" w:hAnsi="Verdana"/>
                <w:sz w:val="20"/>
                <w:szCs w:val="20"/>
              </w:rPr>
              <w:t xml:space="preserve">Maria Cristina </w:t>
            </w:r>
          </w:p>
          <w:p w14:paraId="44EFA60B" w14:textId="77777777" w:rsidR="001A5632" w:rsidRDefault="001A5632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70AA89CB" w14:textId="77777777" w:rsidR="001A5632" w:rsidRDefault="001A5632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54353D55" w14:textId="765331CD" w:rsidR="001A5632" w:rsidRPr="00B54508" w:rsidRDefault="001A5632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Lavecchia Filomena</w:t>
            </w:r>
          </w:p>
        </w:tc>
        <w:tc>
          <w:tcPr>
            <w:tcW w:w="3679" w:type="dxa"/>
          </w:tcPr>
          <w:p w14:paraId="092452D0" w14:textId="66FCDF7E" w:rsidR="001A5632" w:rsidRPr="00B54508" w:rsidRDefault="001A5632" w:rsidP="001A563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AD5938">
              <w:rPr>
                <w:rFonts w:ascii="Verdana" w:hAnsi="Verdana"/>
                <w:sz w:val="18"/>
                <w:szCs w:val="18"/>
              </w:rPr>
              <w:t>Cura l’organizzazione delle uscite didattiche e dei viaggi di istruzione, prendendo accordi con gli operatori</w:t>
            </w:r>
            <w:r w:rsidR="009F7797">
              <w:rPr>
                <w:rFonts w:ascii="Verdana" w:hAnsi="Verdana"/>
                <w:sz w:val="18"/>
                <w:szCs w:val="18"/>
              </w:rPr>
              <w:t xml:space="preserve"> e con la segreteria.</w:t>
            </w:r>
          </w:p>
        </w:tc>
      </w:tr>
    </w:tbl>
    <w:p w14:paraId="04874E57" w14:textId="77777777" w:rsidR="003459A6" w:rsidRPr="00B54508" w:rsidRDefault="003459A6" w:rsidP="00545880">
      <w:pPr>
        <w:spacing w:after="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7F921260" w14:textId="77777777" w:rsidR="00A73DCD" w:rsidRDefault="00A73DCD" w:rsidP="00545880">
      <w:pPr>
        <w:spacing w:after="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61561861" w14:textId="326C4B50" w:rsidR="008257AF" w:rsidRPr="00B54508" w:rsidRDefault="008257AF" w:rsidP="00545880">
      <w:pPr>
        <w:spacing w:after="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  <w:r w:rsidRPr="00B54508">
        <w:rPr>
          <w:rFonts w:ascii="Verdana" w:eastAsia="Calibri" w:hAnsi="Verdana" w:cs="Arial"/>
          <w:b/>
          <w:sz w:val="20"/>
          <w:szCs w:val="20"/>
        </w:rPr>
        <w:t>COORDINATORI VARI</w:t>
      </w:r>
      <w:r w:rsidR="00545880" w:rsidRPr="00B54508">
        <w:rPr>
          <w:rFonts w:ascii="Verdana" w:eastAsia="Calibri" w:hAnsi="Verdana" w:cs="Arial"/>
          <w:b/>
          <w:sz w:val="20"/>
          <w:szCs w:val="20"/>
        </w:rPr>
        <w:t xml:space="preserve"> </w:t>
      </w:r>
      <w:r w:rsidR="00B82FFB" w:rsidRPr="00B54508">
        <w:rPr>
          <w:rFonts w:ascii="Verdana" w:eastAsia="Calibri" w:hAnsi="Verdana" w:cs="Arial"/>
          <w:b/>
          <w:sz w:val="20"/>
          <w:szCs w:val="20"/>
        </w:rPr>
        <w:t>- REFERENTI</w:t>
      </w:r>
    </w:p>
    <w:p w14:paraId="3EF23E98" w14:textId="77777777" w:rsidR="008257AF" w:rsidRPr="00B54508" w:rsidRDefault="008257AF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684"/>
        <w:gridCol w:w="3688"/>
      </w:tblGrid>
      <w:tr w:rsidR="005567CA" w:rsidRPr="00B54508" w14:paraId="12D7E32E" w14:textId="0577BDF7" w:rsidTr="00DB59DD">
        <w:trPr>
          <w:trHeight w:val="610"/>
        </w:trPr>
        <w:tc>
          <w:tcPr>
            <w:tcW w:w="3256" w:type="dxa"/>
          </w:tcPr>
          <w:p w14:paraId="2B6E84D1" w14:textId="77777777" w:rsidR="005567CA" w:rsidRPr="00A73DCD" w:rsidRDefault="005567CA" w:rsidP="009114EB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Coordinatore Educazione Civica</w:t>
            </w:r>
          </w:p>
          <w:p w14:paraId="6E5822A2" w14:textId="753C7557" w:rsidR="005567CA" w:rsidRPr="00B54508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4635A3C0" w14:textId="72606303" w:rsidR="005567CA" w:rsidRPr="00B54508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Moriggi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Arianna</w:t>
            </w:r>
          </w:p>
        </w:tc>
        <w:tc>
          <w:tcPr>
            <w:tcW w:w="3688" w:type="dxa"/>
          </w:tcPr>
          <w:p w14:paraId="5DBF63CD" w14:textId="68D89D01" w:rsidR="005567CA" w:rsidRPr="009F7797" w:rsidRDefault="00901868" w:rsidP="00B25DA0">
            <w:pPr>
              <w:rPr>
                <w:rFonts w:ascii="Verdana" w:eastAsia="Calibri" w:hAnsi="Verdana" w:cs="Arial"/>
                <w:sz w:val="18"/>
                <w:szCs w:val="18"/>
              </w:rPr>
            </w:pPr>
            <w:r w:rsidRPr="009F7797">
              <w:rPr>
                <w:rFonts w:ascii="Verdana" w:hAnsi="Verdana"/>
                <w:sz w:val="18"/>
                <w:szCs w:val="18"/>
              </w:rPr>
              <w:t>Coordina</w:t>
            </w:r>
            <w:r w:rsidR="00D70513" w:rsidRPr="009F7797">
              <w:rPr>
                <w:rFonts w:ascii="Verdana" w:hAnsi="Verdana"/>
                <w:sz w:val="18"/>
                <w:szCs w:val="18"/>
              </w:rPr>
              <w:t xml:space="preserve"> le fasi di progettazione e realizzazione dei percorsi di Educazione Civica anche attraverso la promozione della realizzazione e/o partecipazione a concorsi, convegni, seminari di </w:t>
            </w:r>
            <w:r w:rsidR="00404EFA" w:rsidRPr="009F7797">
              <w:rPr>
                <w:rFonts w:ascii="Verdana" w:hAnsi="Verdana"/>
                <w:sz w:val="18"/>
                <w:szCs w:val="18"/>
              </w:rPr>
              <w:t>studio/approfondimento. Favorisce</w:t>
            </w:r>
            <w:r w:rsidR="00D70513" w:rsidRPr="009F7797">
              <w:rPr>
                <w:rFonts w:ascii="Verdana" w:hAnsi="Verdana"/>
                <w:sz w:val="18"/>
                <w:szCs w:val="18"/>
              </w:rPr>
              <w:t xml:space="preserve"> l’attuazione dell’insegnamento dell’educazione civica attraverso azioni di tutoring, di consulenza, di accompagnamento, di formazione e supporto alla progettazione</w:t>
            </w:r>
            <w:r w:rsidR="00A16DB1" w:rsidRPr="009F7797">
              <w:rPr>
                <w:rFonts w:ascii="Verdana" w:hAnsi="Verdana"/>
                <w:sz w:val="18"/>
                <w:szCs w:val="18"/>
              </w:rPr>
              <w:t>.</w:t>
            </w:r>
            <w:r w:rsidR="00D70513" w:rsidRPr="009F779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04EFA" w:rsidRPr="009F7797">
              <w:rPr>
                <w:rFonts w:ascii="Verdana" w:hAnsi="Verdana"/>
                <w:sz w:val="18"/>
                <w:szCs w:val="18"/>
              </w:rPr>
              <w:t>Cura</w:t>
            </w:r>
            <w:r w:rsidR="00D70513" w:rsidRPr="009F7797">
              <w:rPr>
                <w:rFonts w:ascii="Verdana" w:hAnsi="Verdana"/>
                <w:sz w:val="18"/>
                <w:szCs w:val="18"/>
              </w:rPr>
              <w:t xml:space="preserve"> il raccordo organizzativo all'interno dell'Istituto e con qualificati soggetti culturali quali autori/enti/associazioni/organizzazioni supervisionando le varie fasi delle attività e i rapporti con gli stessi</w:t>
            </w:r>
            <w:r w:rsidR="00A16DB1" w:rsidRPr="009F7797">
              <w:rPr>
                <w:rFonts w:ascii="Verdana" w:hAnsi="Verdana"/>
                <w:sz w:val="18"/>
                <w:szCs w:val="18"/>
              </w:rPr>
              <w:t>.</w:t>
            </w:r>
            <w:r w:rsidR="00D70513" w:rsidRPr="009F779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567CA" w:rsidRPr="00B54508" w14:paraId="79D176D5" w14:textId="12649CB9" w:rsidTr="00DB59DD">
        <w:trPr>
          <w:trHeight w:val="305"/>
        </w:trPr>
        <w:tc>
          <w:tcPr>
            <w:tcW w:w="3256" w:type="dxa"/>
          </w:tcPr>
          <w:p w14:paraId="7F331ACC" w14:textId="55AAAA14" w:rsidR="005567CA" w:rsidRPr="00A73DCD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Referente E</w:t>
            </w:r>
            <w:r w:rsidR="00610A54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</w:t>
            </w: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winning</w:t>
            </w:r>
          </w:p>
        </w:tc>
        <w:tc>
          <w:tcPr>
            <w:tcW w:w="2685" w:type="dxa"/>
          </w:tcPr>
          <w:p w14:paraId="709406B0" w14:textId="2D88070A" w:rsidR="005567CA" w:rsidRPr="00B54508" w:rsidRDefault="005567CA" w:rsidP="003459A6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Cristofori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Maria</w:t>
            </w:r>
          </w:p>
        </w:tc>
        <w:tc>
          <w:tcPr>
            <w:tcW w:w="3688" w:type="dxa"/>
          </w:tcPr>
          <w:p w14:paraId="38A6224D" w14:textId="77777777" w:rsidR="005567CA" w:rsidRDefault="009A2D2E" w:rsidP="001E1B2B">
            <w:pPr>
              <w:spacing w:line="276" w:lineRule="auto"/>
              <w:rPr>
                <w:rFonts w:ascii="Verdana" w:hAnsi="Verdana" w:cs="Helvetica"/>
                <w:color w:val="1C2024"/>
                <w:sz w:val="18"/>
                <w:szCs w:val="18"/>
                <w:shd w:val="clear" w:color="auto" w:fill="FFFFFF"/>
              </w:rPr>
            </w:pPr>
            <w:r w:rsidRPr="009A2D2E">
              <w:rPr>
                <w:rFonts w:ascii="Verdana" w:hAnsi="Verdana" w:cs="Helvetica"/>
                <w:color w:val="1C2024"/>
                <w:sz w:val="18"/>
                <w:szCs w:val="18"/>
                <w:shd w:val="clear" w:color="auto" w:fill="FFFFFF"/>
              </w:rPr>
              <w:t xml:space="preserve">Promuove iniziative di scambi culturali tra scuole, </w:t>
            </w:r>
            <w:r w:rsidR="00791CB9" w:rsidRPr="009A2D2E">
              <w:rPr>
                <w:rFonts w:ascii="Verdana" w:hAnsi="Verdana" w:cs="Helvetica"/>
                <w:color w:val="1C2024"/>
                <w:sz w:val="18"/>
                <w:szCs w:val="18"/>
                <w:shd w:val="clear" w:color="auto" w:fill="FFFFFF"/>
              </w:rPr>
              <w:t>pianifica e realizza iniziative di formazione a supporto delle scuole di ogni ordine e grado attraverso </w:t>
            </w:r>
            <w:r w:rsidR="00791CB9" w:rsidRPr="009A2D2E">
              <w:rPr>
                <w:rFonts w:ascii="Verdana" w:hAnsi="Verdana"/>
                <w:sz w:val="18"/>
                <w:szCs w:val="18"/>
              </w:rPr>
              <w:t>webinar</w:t>
            </w:r>
            <w:r w:rsidR="00791CB9" w:rsidRPr="009A2D2E">
              <w:rPr>
                <w:rFonts w:ascii="Verdana" w:hAnsi="Verdana" w:cs="Helvetica"/>
                <w:color w:val="1C2024"/>
                <w:sz w:val="18"/>
                <w:szCs w:val="18"/>
                <w:shd w:val="clear" w:color="auto" w:fill="FFFFFF"/>
              </w:rPr>
              <w:t xml:space="preserve"> e seminari finalizzati ad offrire tools e spunti pratici per la progettazione </w:t>
            </w:r>
            <w:proofErr w:type="spellStart"/>
            <w:r w:rsidR="00791CB9" w:rsidRPr="009A2D2E">
              <w:rPr>
                <w:rFonts w:ascii="Verdana" w:hAnsi="Verdana" w:cs="Helvetica"/>
                <w:color w:val="1C2024"/>
                <w:sz w:val="18"/>
                <w:szCs w:val="18"/>
                <w:shd w:val="clear" w:color="auto" w:fill="FFFFFF"/>
              </w:rPr>
              <w:t>eTwinning</w:t>
            </w:r>
            <w:proofErr w:type="spellEnd"/>
            <w:r w:rsidR="00791CB9" w:rsidRPr="009A2D2E">
              <w:rPr>
                <w:rFonts w:ascii="Verdana" w:hAnsi="Verdana" w:cs="Helvetica"/>
                <w:color w:val="1C2024"/>
                <w:sz w:val="18"/>
                <w:szCs w:val="18"/>
                <w:shd w:val="clear" w:color="auto" w:fill="FFFFFF"/>
              </w:rPr>
              <w:t xml:space="preserve"> e la didattica di classe</w:t>
            </w:r>
          </w:p>
          <w:p w14:paraId="38DD123D" w14:textId="59E010C1" w:rsidR="00D11CFB" w:rsidRPr="009A2D2E" w:rsidRDefault="00D11CFB" w:rsidP="003459A6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5567CA" w:rsidRPr="00B54508" w14:paraId="7B4C097D" w14:textId="14118E5F" w:rsidTr="00DB59DD">
        <w:trPr>
          <w:trHeight w:val="305"/>
        </w:trPr>
        <w:tc>
          <w:tcPr>
            <w:tcW w:w="3256" w:type="dxa"/>
          </w:tcPr>
          <w:p w14:paraId="46914E65" w14:textId="3FA64E30" w:rsidR="005567CA" w:rsidRPr="00A73DCD" w:rsidRDefault="005567CA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Referente d’istituto Bullismo</w:t>
            </w:r>
          </w:p>
        </w:tc>
        <w:tc>
          <w:tcPr>
            <w:tcW w:w="2685" w:type="dxa"/>
          </w:tcPr>
          <w:p w14:paraId="4F794B56" w14:textId="71F130B0" w:rsidR="005567CA" w:rsidRPr="00B54508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Cristofori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Maria</w:t>
            </w:r>
          </w:p>
        </w:tc>
        <w:tc>
          <w:tcPr>
            <w:tcW w:w="3688" w:type="dxa"/>
          </w:tcPr>
          <w:p w14:paraId="008F8EAF" w14:textId="2A56B1D6" w:rsidR="00894708" w:rsidRPr="00A538E6" w:rsidRDefault="00894708" w:rsidP="00B25DA0">
            <w:pPr>
              <w:spacing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A538E6">
              <w:rPr>
                <w:rFonts w:ascii="Verdana" w:hAnsi="Verdana"/>
                <w:sz w:val="18"/>
                <w:szCs w:val="18"/>
              </w:rPr>
              <w:t xml:space="preserve">Promuove la conoscenza e la consapevolezza del bullismo e del cyber-bullismo attraverso progetti d'istituto che coinvolgano genitori, studenti e tutto il personale; coordina le attività di prevenzione ed informazione sulle sanzioni previste e sulle responsabilità di natura civile e </w:t>
            </w:r>
            <w:r w:rsidRPr="00A538E6">
              <w:rPr>
                <w:rFonts w:ascii="Verdana" w:hAnsi="Verdana"/>
                <w:sz w:val="18"/>
                <w:szCs w:val="18"/>
              </w:rPr>
              <w:lastRenderedPageBreak/>
              <w:t>penale, anche con eventuale affiancamento di genitori e studenti; si rivolge a partner esterni alla scuola, quali servizi sociali e sanitari, aziende del privato sociale, forze di Polizia,… per realizzare un progetto di prevenzione;  cura rapporti di rete fra scuole per eventuali convegni/seminari/corsi e per la giornata mondiale sulla Sicurezza in Internet la “Safer Internet Day”</w:t>
            </w:r>
          </w:p>
        </w:tc>
      </w:tr>
      <w:tr w:rsidR="005567CA" w:rsidRPr="00B54508" w14:paraId="2B47842E" w14:textId="1E617D95" w:rsidTr="00DB59DD">
        <w:trPr>
          <w:trHeight w:val="305"/>
        </w:trPr>
        <w:tc>
          <w:tcPr>
            <w:tcW w:w="3256" w:type="dxa"/>
          </w:tcPr>
          <w:p w14:paraId="2F150C27" w14:textId="77777777" w:rsidR="005567CA" w:rsidRPr="00A73DCD" w:rsidRDefault="005567CA" w:rsidP="00C5546F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Comunicatore con l’esterno/divulgatore istituzionale</w:t>
            </w:r>
          </w:p>
        </w:tc>
        <w:tc>
          <w:tcPr>
            <w:tcW w:w="2685" w:type="dxa"/>
          </w:tcPr>
          <w:p w14:paraId="558004DD" w14:textId="49C9BA67" w:rsidR="005567CA" w:rsidRPr="00B54508" w:rsidRDefault="005567CA" w:rsidP="0027199A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Baldin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>i Rosa</w:t>
            </w:r>
            <w:r w:rsidRPr="00B54508">
              <w:rPr>
                <w:rFonts w:ascii="Verdana" w:eastAsia="Calibri" w:hAnsi="Verdana" w:cs="Arial"/>
                <w:sz w:val="20"/>
                <w:szCs w:val="20"/>
              </w:rPr>
              <w:t>, Cristofori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Maria</w:t>
            </w:r>
          </w:p>
        </w:tc>
        <w:tc>
          <w:tcPr>
            <w:tcW w:w="3688" w:type="dxa"/>
          </w:tcPr>
          <w:p w14:paraId="0AF34D43" w14:textId="46F83F4B" w:rsidR="00E36D0B" w:rsidRPr="009A2D2E" w:rsidRDefault="00E36D0B" w:rsidP="00E36D0B">
            <w:pPr>
              <w:rPr>
                <w:rFonts w:ascii="Verdana" w:hAnsi="Verdana"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>Racco</w:t>
            </w:r>
            <w:r w:rsidR="000644AD">
              <w:rPr>
                <w:rFonts w:ascii="Verdana" w:hAnsi="Verdana"/>
                <w:sz w:val="18"/>
                <w:szCs w:val="18"/>
              </w:rPr>
              <w:t>glie e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archivia materiale</w:t>
            </w:r>
            <w:r w:rsidR="000644AD">
              <w:rPr>
                <w:rFonts w:ascii="Verdana" w:hAnsi="Verdana"/>
                <w:sz w:val="18"/>
                <w:szCs w:val="18"/>
              </w:rPr>
              <w:t>,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pubblica</w:t>
            </w:r>
            <w:r w:rsidR="000644A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2D2E">
              <w:rPr>
                <w:rFonts w:ascii="Verdana" w:hAnsi="Verdana"/>
                <w:sz w:val="18"/>
                <w:szCs w:val="18"/>
              </w:rPr>
              <w:t>attività/eventi sul sito web dell’Istituto</w:t>
            </w:r>
          </w:p>
          <w:p w14:paraId="1D1B84D7" w14:textId="77777777" w:rsidR="005567CA" w:rsidRPr="009A2D2E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5567CA" w:rsidRPr="00B54508" w14:paraId="3C1BE977" w14:textId="43C3E490" w:rsidTr="00DB59DD">
        <w:trPr>
          <w:trHeight w:val="305"/>
        </w:trPr>
        <w:tc>
          <w:tcPr>
            <w:tcW w:w="3256" w:type="dxa"/>
          </w:tcPr>
          <w:p w14:paraId="71A68FC8" w14:textId="14E9DA97" w:rsidR="005567CA" w:rsidRPr="00A73DCD" w:rsidRDefault="003D5F19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Referenti s</w:t>
            </w:r>
            <w:r w:rsidR="005567CA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ostegno BES e DSA</w:t>
            </w:r>
          </w:p>
        </w:tc>
        <w:tc>
          <w:tcPr>
            <w:tcW w:w="2685" w:type="dxa"/>
          </w:tcPr>
          <w:p w14:paraId="5595F5B4" w14:textId="0C90F082" w:rsidR="005567CA" w:rsidRDefault="005567CA" w:rsidP="00221110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Palma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Caterina</w:t>
            </w:r>
            <w:r w:rsidRPr="00B54508">
              <w:rPr>
                <w:rFonts w:ascii="Verdana" w:eastAsia="Calibri" w:hAnsi="Verdana" w:cs="Arial"/>
                <w:sz w:val="20"/>
                <w:szCs w:val="20"/>
              </w:rPr>
              <w:t>, Melillo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Cat</w:t>
            </w:r>
            <w:r w:rsidR="00D502B6">
              <w:rPr>
                <w:rFonts w:ascii="Verdana" w:eastAsia="Calibri" w:hAnsi="Verdana" w:cs="Arial"/>
                <w:sz w:val="20"/>
                <w:szCs w:val="20"/>
              </w:rPr>
              <w:t>erin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>a</w:t>
            </w:r>
            <w:r w:rsidRPr="00B54508">
              <w:rPr>
                <w:rFonts w:ascii="Verdana" w:eastAsia="Calibri" w:hAnsi="Verdana" w:cs="Arial"/>
                <w:sz w:val="20"/>
                <w:szCs w:val="20"/>
              </w:rPr>
              <w:t>,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Pr="00B54508">
              <w:rPr>
                <w:rFonts w:ascii="Verdana" w:eastAsia="Calibri" w:hAnsi="Verdana" w:cs="Arial"/>
                <w:sz w:val="20"/>
                <w:szCs w:val="20"/>
              </w:rPr>
              <w:t>Litta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Alessandra</w:t>
            </w:r>
            <w:r w:rsidR="00127355">
              <w:rPr>
                <w:rFonts w:ascii="Verdana" w:eastAsia="Calibri" w:hAnsi="Verdana" w:cs="Arial"/>
                <w:sz w:val="20"/>
                <w:szCs w:val="20"/>
              </w:rPr>
              <w:t>,</w:t>
            </w:r>
          </w:p>
          <w:p w14:paraId="1DE6D8E7" w14:textId="6C1172B1" w:rsidR="00127355" w:rsidRPr="00B54508" w:rsidRDefault="00127355" w:rsidP="00221110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Salvatori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Anna</w:t>
            </w:r>
          </w:p>
        </w:tc>
        <w:tc>
          <w:tcPr>
            <w:tcW w:w="3688" w:type="dxa"/>
          </w:tcPr>
          <w:p w14:paraId="267BDDCE" w14:textId="579DACCD" w:rsidR="00D10B02" w:rsidRPr="009A2D2E" w:rsidRDefault="00D10B02" w:rsidP="00D10B02">
            <w:pPr>
              <w:rPr>
                <w:rFonts w:ascii="Verdana" w:hAnsi="Verdana"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>Suppor</w:t>
            </w:r>
            <w:r w:rsidR="005C3E40">
              <w:rPr>
                <w:rFonts w:ascii="Verdana" w:hAnsi="Verdana"/>
                <w:sz w:val="18"/>
                <w:szCs w:val="18"/>
              </w:rPr>
              <w:t>ta il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lavoro didattico dei docenti di sostegno - </w:t>
            </w:r>
            <w:r w:rsidRPr="005C3E40">
              <w:rPr>
                <w:rFonts w:ascii="Verdana" w:hAnsi="Verdana"/>
                <w:sz w:val="18"/>
                <w:szCs w:val="18"/>
              </w:rPr>
              <w:t>Collabora alla stesura e alla verifica</w:t>
            </w:r>
            <w:r w:rsidRPr="009A2D2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C3E40">
              <w:rPr>
                <w:rFonts w:ascii="Verdana" w:hAnsi="Verdana"/>
                <w:sz w:val="18"/>
                <w:szCs w:val="18"/>
              </w:rPr>
              <w:t>de</w:t>
            </w:r>
            <w:r w:rsidR="00087824" w:rsidRPr="005C3E40">
              <w:rPr>
                <w:rFonts w:ascii="Verdana" w:hAnsi="Verdana"/>
                <w:sz w:val="18"/>
                <w:szCs w:val="18"/>
              </w:rPr>
              <w:t>i</w:t>
            </w:r>
            <w:r w:rsidRPr="005C3E40">
              <w:rPr>
                <w:rFonts w:ascii="Verdana" w:hAnsi="Verdana"/>
                <w:sz w:val="18"/>
                <w:szCs w:val="18"/>
              </w:rPr>
              <w:t xml:space="preserve"> P.E.I.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- Contatti con specialisti - Raccolta e archiviazione della documentazione specialistica. Collaborazione alla stesura e alla verifica del P.D.P. - Prima valutazione dei casi – Co</w:t>
            </w:r>
            <w:r w:rsidR="00087824">
              <w:rPr>
                <w:rFonts w:ascii="Verdana" w:hAnsi="Verdana"/>
                <w:sz w:val="18"/>
                <w:szCs w:val="18"/>
              </w:rPr>
              <w:t>o</w:t>
            </w:r>
            <w:r w:rsidRPr="009A2D2E">
              <w:rPr>
                <w:rFonts w:ascii="Verdana" w:hAnsi="Verdana"/>
                <w:sz w:val="18"/>
                <w:szCs w:val="18"/>
              </w:rPr>
              <w:t>rdinamento con l’ente che gestisce le figure di OEPAC- Organizzazione dei GLI e dei GLO</w:t>
            </w:r>
          </w:p>
          <w:p w14:paraId="4D245033" w14:textId="77777777" w:rsidR="005567CA" w:rsidRPr="009A2D2E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3D5F19" w:rsidRPr="00B54508" w14:paraId="7B87527C" w14:textId="77777777" w:rsidTr="00DB59DD">
        <w:trPr>
          <w:trHeight w:val="305"/>
        </w:trPr>
        <w:tc>
          <w:tcPr>
            <w:tcW w:w="3256" w:type="dxa"/>
          </w:tcPr>
          <w:p w14:paraId="1A2DC004" w14:textId="6BA64FA7" w:rsidR="003D5F19" w:rsidRPr="00A73DCD" w:rsidRDefault="003D5F19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Coordinatore per l’Inclusione</w:t>
            </w:r>
          </w:p>
        </w:tc>
        <w:tc>
          <w:tcPr>
            <w:tcW w:w="2685" w:type="dxa"/>
          </w:tcPr>
          <w:p w14:paraId="682C06EF" w14:textId="31064180" w:rsidR="003D5F19" w:rsidRPr="00B54508" w:rsidRDefault="003D5F19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Palma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Caterina</w:t>
            </w:r>
          </w:p>
        </w:tc>
        <w:tc>
          <w:tcPr>
            <w:tcW w:w="3688" w:type="dxa"/>
          </w:tcPr>
          <w:p w14:paraId="7C12E27A" w14:textId="45986A9A" w:rsidR="003D5F19" w:rsidRPr="009A2D2E" w:rsidRDefault="003D5F19" w:rsidP="00D10B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Coordina il lavoro di tutti i referenti per mantenere i rapporti di collaborazione fra i vari ordini di scuola.</w:t>
            </w:r>
          </w:p>
        </w:tc>
      </w:tr>
      <w:tr w:rsidR="00DB59DD" w:rsidRPr="00B54508" w14:paraId="02B92E10" w14:textId="77777777" w:rsidTr="00DB59DD">
        <w:trPr>
          <w:trHeight w:val="305"/>
        </w:trPr>
        <w:tc>
          <w:tcPr>
            <w:tcW w:w="3256" w:type="dxa"/>
          </w:tcPr>
          <w:p w14:paraId="663602D6" w14:textId="1BCD6678" w:rsidR="00DB59DD" w:rsidRPr="00A73DCD" w:rsidRDefault="00DB59DD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Referente Invalsi</w:t>
            </w:r>
          </w:p>
        </w:tc>
        <w:tc>
          <w:tcPr>
            <w:tcW w:w="2685" w:type="dxa"/>
          </w:tcPr>
          <w:p w14:paraId="4117B744" w14:textId="4A2C83FE" w:rsidR="00DB59DD" w:rsidRDefault="00DB59D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Picarelli Rita</w:t>
            </w:r>
          </w:p>
        </w:tc>
        <w:tc>
          <w:tcPr>
            <w:tcW w:w="3688" w:type="dxa"/>
          </w:tcPr>
          <w:p w14:paraId="45DE7848" w14:textId="2D5CFE51" w:rsidR="00DB59DD" w:rsidRPr="00DB59DD" w:rsidRDefault="00DB59DD" w:rsidP="00D10B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color w:val="1F1F1F"/>
                <w:sz w:val="18"/>
                <w:szCs w:val="18"/>
                <w:shd w:val="clear" w:color="auto" w:fill="FFFFFF"/>
              </w:rPr>
              <w:t>C</w:t>
            </w:r>
            <w:r w:rsidRPr="00DB59DD">
              <w:rPr>
                <w:rFonts w:ascii="Verdana" w:hAnsi="Verdana" w:cs="Arial"/>
                <w:color w:val="1F1F1F"/>
                <w:sz w:val="18"/>
                <w:szCs w:val="18"/>
                <w:shd w:val="clear" w:color="auto" w:fill="FFFFFF"/>
              </w:rPr>
              <w:t>oordina tutte le attività relative alle Prove INVALSI a scuola, dalla gestione dei materiali e della comunicazione con l'INVALSI, al supporto dei docenti somministratori, fino alla restituzione e all'analisi dei risultati per il Collegio dei Docenti e la dirigenza.</w:t>
            </w:r>
            <w:r w:rsidRPr="00DB59DD">
              <w:rPr>
                <w:rStyle w:val="uv3um"/>
                <w:rFonts w:ascii="Verdana" w:hAnsi="Verdana" w:cs="Arial"/>
                <w:color w:val="1F1F1F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567CA" w:rsidRPr="00B54508" w14:paraId="75E4295B" w14:textId="05259BA2" w:rsidTr="00DB59DD">
        <w:trPr>
          <w:trHeight w:val="305"/>
        </w:trPr>
        <w:tc>
          <w:tcPr>
            <w:tcW w:w="3256" w:type="dxa"/>
          </w:tcPr>
          <w:p w14:paraId="62F1A5E5" w14:textId="77777777" w:rsidR="005567CA" w:rsidRPr="00A73DCD" w:rsidRDefault="005567CA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Mensa Campagnano</w:t>
            </w:r>
          </w:p>
          <w:p w14:paraId="31C15B2B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3B341A8F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6E1C287B" w14:textId="77777777" w:rsidR="00D16315" w:rsidRDefault="00D16315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021A4B60" w14:textId="775AB69A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Mensa Mazzano</w:t>
            </w:r>
          </w:p>
          <w:p w14:paraId="33839600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7C0008F9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4D69A6A8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3F8053E1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6CA42007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5AEB2B57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63CE87BC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250E3F92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3A09AA35" w14:textId="77777777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  <w:p w14:paraId="15D84204" w14:textId="2EA99018" w:rsidR="00D30EE6" w:rsidRPr="00A73DCD" w:rsidRDefault="00D30EE6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</w:tcPr>
          <w:p w14:paraId="27C2C5AF" w14:textId="6980EFB0" w:rsidR="006C1F1A" w:rsidRDefault="00E01141" w:rsidP="00920F5C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3D5F19">
              <w:rPr>
                <w:rFonts w:ascii="Verdana" w:eastAsia="Calibri" w:hAnsi="Verdana" w:cs="Arial"/>
                <w:sz w:val="20"/>
                <w:szCs w:val="20"/>
              </w:rPr>
              <w:t xml:space="preserve">Micucci </w:t>
            </w:r>
            <w:r w:rsidR="00A258E2" w:rsidRPr="003D5F19">
              <w:rPr>
                <w:rFonts w:ascii="Verdana" w:eastAsia="Calibri" w:hAnsi="Verdana" w:cs="Arial"/>
                <w:sz w:val="20"/>
                <w:szCs w:val="20"/>
              </w:rPr>
              <w:t>Elena</w:t>
            </w:r>
            <w:r w:rsidR="00BC739A">
              <w:rPr>
                <w:rFonts w:ascii="Verdana" w:eastAsia="Calibri" w:hAnsi="Verdana" w:cs="Arial"/>
                <w:sz w:val="20"/>
                <w:szCs w:val="20"/>
              </w:rPr>
              <w:t>, Cannella Rita Valeria</w:t>
            </w:r>
          </w:p>
          <w:p w14:paraId="4B722C2C" w14:textId="77777777" w:rsidR="00837766" w:rsidRDefault="00837766" w:rsidP="00920F5C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095EFC44" w14:textId="77777777" w:rsidR="0003046C" w:rsidRDefault="0003046C" w:rsidP="00920F5C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AB68588" w14:textId="77777777" w:rsidR="0003046C" w:rsidRDefault="0003046C" w:rsidP="00920F5C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24694761" w14:textId="1C008337" w:rsidR="00D30EE6" w:rsidRPr="003D5F19" w:rsidRDefault="0003046C" w:rsidP="00920F5C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Angelini Natascia</w:t>
            </w:r>
            <w:r w:rsidR="00E93E4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688" w:type="dxa"/>
          </w:tcPr>
          <w:p w14:paraId="32B14540" w14:textId="3135C4BC" w:rsidR="00D30EE6" w:rsidRPr="003D5F19" w:rsidRDefault="00DC33F9" w:rsidP="00DC33F9">
            <w:pPr>
              <w:shd w:val="clear" w:color="auto" w:fill="FFFFFF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R</w:t>
            </w:r>
            <w:r w:rsidR="00D30EE6"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acco</w:t>
            </w: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glie</w:t>
            </w:r>
            <w:r w:rsidR="00D30EE6"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e</w:t>
            </w: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analizza le </w:t>
            </w:r>
            <w:r w:rsidR="00D30EE6"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segnalazioni e</w:t>
            </w: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i</w:t>
            </w:r>
            <w:r w:rsidR="00D30EE6"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consigli da parte di genitori e utenti, singoli o costituiti in gruppi</w:t>
            </w: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; svolge il </w:t>
            </w:r>
          </w:p>
          <w:p w14:paraId="55BA774C" w14:textId="77777777" w:rsidR="00D30EE6" w:rsidRPr="003D5F19" w:rsidRDefault="00D30EE6" w:rsidP="00DC33F9">
            <w:pPr>
              <w:shd w:val="clear" w:color="auto" w:fill="FFFFFF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collegamento tra l’utenza e l’Istituzione, facendosi carico di rappresentare le diverse istanze che pervengono dagli utenti e di collaborare con l’Istituzione nella divulgazione delle risposte;</w:t>
            </w:r>
          </w:p>
          <w:p w14:paraId="6D7F90A6" w14:textId="702B5C2F" w:rsidR="00D30EE6" w:rsidRPr="003D5F19" w:rsidRDefault="00D30EE6" w:rsidP="00DC33F9">
            <w:pPr>
              <w:shd w:val="clear" w:color="auto" w:fill="FFFFFF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verifica </w:t>
            </w:r>
            <w:r w:rsidR="00DC33F9"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il</w:t>
            </w:r>
            <w:r w:rsidRPr="003D5F1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gradimento del pasto</w:t>
            </w:r>
          </w:p>
          <w:p w14:paraId="0ED046EF" w14:textId="77777777" w:rsidR="005567CA" w:rsidRPr="003D5F19" w:rsidRDefault="005567CA" w:rsidP="00DC33F9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5567CA" w:rsidRPr="00B54508" w14:paraId="255F5E24" w14:textId="503A43C0" w:rsidTr="00DB59DD">
        <w:trPr>
          <w:trHeight w:val="305"/>
        </w:trPr>
        <w:tc>
          <w:tcPr>
            <w:tcW w:w="3256" w:type="dxa"/>
          </w:tcPr>
          <w:p w14:paraId="275962D2" w14:textId="77777777" w:rsidR="005567CA" w:rsidRPr="00A73DCD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Referenti di Plesso</w:t>
            </w:r>
          </w:p>
        </w:tc>
        <w:tc>
          <w:tcPr>
            <w:tcW w:w="2685" w:type="dxa"/>
          </w:tcPr>
          <w:p w14:paraId="2EC595F4" w14:textId="77777777" w:rsidR="006C1F1A" w:rsidRPr="00237EB0" w:rsidRDefault="006C1F1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0E0240A0" w14:textId="3F88F073" w:rsidR="005567CA" w:rsidRDefault="005567C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237EB0">
              <w:rPr>
                <w:rFonts w:ascii="Verdana" w:eastAsia="Calibri" w:hAnsi="Verdana" w:cs="Arial"/>
                <w:sz w:val="20"/>
                <w:szCs w:val="20"/>
              </w:rPr>
              <w:t>Infanzia</w:t>
            </w:r>
            <w:r w:rsidR="006C1F1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="0027199A">
              <w:rPr>
                <w:rFonts w:ascii="Verdana" w:eastAsia="Calibri" w:hAnsi="Verdana" w:cs="Arial"/>
                <w:sz w:val="20"/>
                <w:szCs w:val="20"/>
              </w:rPr>
              <w:t>Campagnano</w:t>
            </w:r>
            <w:r w:rsidRPr="00237EB0">
              <w:rPr>
                <w:rFonts w:ascii="Verdana" w:eastAsia="Calibri" w:hAnsi="Verdana" w:cs="Arial"/>
                <w:sz w:val="20"/>
                <w:szCs w:val="20"/>
              </w:rPr>
              <w:t>:</w:t>
            </w:r>
            <w:r w:rsidR="006D0CB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Pr="00237EB0">
              <w:rPr>
                <w:rFonts w:ascii="Verdana" w:eastAsia="Calibri" w:hAnsi="Verdana" w:cs="Arial"/>
                <w:sz w:val="20"/>
                <w:szCs w:val="20"/>
              </w:rPr>
              <w:t>Mocchegiani</w:t>
            </w:r>
            <w:r w:rsidR="0027199A" w:rsidRPr="00237EB0">
              <w:rPr>
                <w:rFonts w:ascii="Verdana" w:eastAsia="Calibri" w:hAnsi="Verdana" w:cs="Arial"/>
                <w:sz w:val="20"/>
                <w:szCs w:val="20"/>
              </w:rPr>
              <w:t xml:space="preserve"> Lucilla</w:t>
            </w:r>
            <w:r w:rsidR="0027199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  <w:p w14:paraId="114009E8" w14:textId="77777777" w:rsidR="006C1F1A" w:rsidRPr="00237EB0" w:rsidRDefault="006C1F1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0775EE81" w14:textId="6862EE82" w:rsidR="005567CA" w:rsidRDefault="005567C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237EB0">
              <w:rPr>
                <w:rFonts w:ascii="Verdana" w:eastAsia="Calibri" w:hAnsi="Verdana" w:cs="Arial"/>
                <w:sz w:val="20"/>
                <w:szCs w:val="20"/>
              </w:rPr>
              <w:lastRenderedPageBreak/>
              <w:t>Infanzia Mazzano:</w:t>
            </w:r>
            <w:r w:rsidR="00146B12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="00221110">
              <w:rPr>
                <w:rFonts w:ascii="Verdana" w:eastAsia="Calibri" w:hAnsi="Verdana" w:cs="Arial"/>
                <w:sz w:val="20"/>
                <w:szCs w:val="20"/>
              </w:rPr>
              <w:t>Moriggi Arianna</w:t>
            </w:r>
          </w:p>
          <w:p w14:paraId="09BD82B5" w14:textId="77777777" w:rsidR="006D0CBA" w:rsidRPr="00237EB0" w:rsidRDefault="006D0CB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24B7D10" w14:textId="02F61C45" w:rsidR="005567CA" w:rsidRDefault="005567C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237EB0">
              <w:rPr>
                <w:rFonts w:ascii="Verdana" w:eastAsia="Calibri" w:hAnsi="Verdana" w:cs="Arial"/>
                <w:sz w:val="20"/>
                <w:szCs w:val="20"/>
              </w:rPr>
              <w:t>Primaria</w:t>
            </w:r>
            <w:r w:rsidR="006D0CB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Pr="00237EB0">
              <w:rPr>
                <w:rFonts w:ascii="Verdana" w:eastAsia="Calibri" w:hAnsi="Verdana" w:cs="Arial"/>
                <w:sz w:val="20"/>
                <w:szCs w:val="20"/>
              </w:rPr>
              <w:t>Campagnano:</w:t>
            </w:r>
            <w:r w:rsidR="006D0CBA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="006D0CBA" w:rsidRPr="00237EB0">
              <w:rPr>
                <w:rFonts w:ascii="Verdana" w:eastAsia="Calibri" w:hAnsi="Verdana" w:cs="Arial"/>
                <w:sz w:val="20"/>
                <w:szCs w:val="20"/>
              </w:rPr>
              <w:t xml:space="preserve">Celani </w:t>
            </w:r>
            <w:r w:rsidR="00700B35" w:rsidRPr="00237EB0">
              <w:rPr>
                <w:rFonts w:ascii="Verdana" w:eastAsia="Calibri" w:hAnsi="Verdana" w:cs="Arial"/>
                <w:sz w:val="20"/>
                <w:szCs w:val="20"/>
              </w:rPr>
              <w:t xml:space="preserve">Oriana </w:t>
            </w:r>
            <w:r w:rsidR="0064452D">
              <w:rPr>
                <w:rFonts w:ascii="Verdana" w:eastAsia="Calibri" w:hAnsi="Verdana" w:cs="Arial"/>
                <w:sz w:val="20"/>
                <w:szCs w:val="20"/>
              </w:rPr>
              <w:t xml:space="preserve">e </w:t>
            </w:r>
            <w:r w:rsidR="002629D0">
              <w:rPr>
                <w:rFonts w:ascii="Verdana" w:eastAsia="Calibri" w:hAnsi="Verdana" w:cs="Arial"/>
                <w:sz w:val="20"/>
                <w:szCs w:val="20"/>
              </w:rPr>
              <w:t>Cannella Rita</w:t>
            </w:r>
            <w:r w:rsidR="00146B12">
              <w:rPr>
                <w:rFonts w:ascii="Verdana" w:eastAsia="Calibri" w:hAnsi="Verdana" w:cs="Arial"/>
                <w:sz w:val="20"/>
                <w:szCs w:val="20"/>
              </w:rPr>
              <w:t xml:space="preserve"> Valeria</w:t>
            </w:r>
          </w:p>
          <w:p w14:paraId="312F60EC" w14:textId="77777777" w:rsidR="006D0CBA" w:rsidRPr="00237EB0" w:rsidRDefault="006D0CB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3509C37A" w14:textId="5B5C7E74" w:rsidR="005567CA" w:rsidRDefault="005567C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237EB0">
              <w:rPr>
                <w:rFonts w:ascii="Verdana" w:eastAsia="Calibri" w:hAnsi="Verdana" w:cs="Arial"/>
                <w:sz w:val="20"/>
                <w:szCs w:val="20"/>
              </w:rPr>
              <w:t>Primaria</w:t>
            </w:r>
            <w:r w:rsidR="00700B35" w:rsidRPr="00237EB0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Pr="00237EB0">
              <w:rPr>
                <w:rFonts w:ascii="Verdana" w:eastAsia="Calibri" w:hAnsi="Verdana" w:cs="Arial"/>
                <w:sz w:val="20"/>
                <w:szCs w:val="20"/>
              </w:rPr>
              <w:t>Mazzano: Angelini</w:t>
            </w:r>
            <w:r w:rsidR="006D0CBA" w:rsidRPr="00237EB0">
              <w:rPr>
                <w:rFonts w:ascii="Verdana" w:eastAsia="Calibri" w:hAnsi="Verdana" w:cs="Arial"/>
                <w:sz w:val="20"/>
                <w:szCs w:val="20"/>
              </w:rPr>
              <w:t xml:space="preserve"> Natascia</w:t>
            </w:r>
          </w:p>
          <w:p w14:paraId="066C1FA8" w14:textId="77777777" w:rsidR="006D0CBA" w:rsidRPr="00237EB0" w:rsidRDefault="006D0CB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29CF20A" w14:textId="366F5C3C" w:rsidR="005567CA" w:rsidRDefault="005567C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237EB0">
              <w:rPr>
                <w:rFonts w:ascii="Verdana" w:eastAsia="Calibri" w:hAnsi="Verdana" w:cs="Arial"/>
                <w:sz w:val="20"/>
                <w:szCs w:val="20"/>
              </w:rPr>
              <w:t>Secondaria</w:t>
            </w:r>
            <w:r w:rsidR="00700B35" w:rsidRPr="00237EB0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Pr="00237EB0">
              <w:rPr>
                <w:rFonts w:ascii="Verdana" w:eastAsia="Calibri" w:hAnsi="Verdana" w:cs="Arial"/>
                <w:sz w:val="20"/>
                <w:szCs w:val="20"/>
              </w:rPr>
              <w:t>Campagnano:</w:t>
            </w:r>
            <w:r w:rsidR="00F24895" w:rsidRPr="00237EB0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="004D003A" w:rsidRPr="00237EB0">
              <w:rPr>
                <w:rFonts w:ascii="Verdana" w:eastAsia="Calibri" w:hAnsi="Verdana" w:cs="Arial"/>
                <w:sz w:val="20"/>
                <w:szCs w:val="20"/>
              </w:rPr>
              <w:t>Michetti</w:t>
            </w:r>
            <w:r w:rsidR="006D0CBA" w:rsidRPr="00237EB0">
              <w:rPr>
                <w:rFonts w:ascii="Verdana" w:eastAsia="Calibri" w:hAnsi="Verdana" w:cs="Arial"/>
                <w:sz w:val="20"/>
                <w:szCs w:val="20"/>
              </w:rPr>
              <w:t xml:space="preserve"> Stefania</w:t>
            </w:r>
          </w:p>
          <w:p w14:paraId="6E9E91D5" w14:textId="77777777" w:rsidR="006D0CBA" w:rsidRPr="00237EB0" w:rsidRDefault="006D0CB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3854B5C6" w14:textId="45BCB469" w:rsidR="00F24895" w:rsidRPr="00237EB0" w:rsidRDefault="005567C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237EB0">
              <w:rPr>
                <w:rFonts w:ascii="Verdana" w:eastAsia="Calibri" w:hAnsi="Verdana" w:cs="Arial"/>
                <w:sz w:val="20"/>
                <w:szCs w:val="20"/>
              </w:rPr>
              <w:t>Secondaria Mazzano: Scoccia</w:t>
            </w:r>
            <w:r w:rsidR="006D0CBA" w:rsidRPr="00237EB0">
              <w:rPr>
                <w:rFonts w:ascii="Verdana" w:eastAsia="Calibri" w:hAnsi="Verdana" w:cs="Arial"/>
                <w:sz w:val="20"/>
                <w:szCs w:val="20"/>
              </w:rPr>
              <w:t xml:space="preserve"> Anna</w:t>
            </w:r>
            <w:r w:rsidR="00AF3299">
              <w:rPr>
                <w:rFonts w:ascii="Verdana" w:eastAsia="Calibri" w:hAnsi="Verdana" w:cs="Arial"/>
                <w:sz w:val="20"/>
                <w:szCs w:val="20"/>
              </w:rPr>
              <w:t xml:space="preserve"> L</w:t>
            </w:r>
            <w:r w:rsidR="006D0CBA" w:rsidRPr="00237EB0">
              <w:rPr>
                <w:rFonts w:ascii="Verdana" w:eastAsia="Calibri" w:hAnsi="Verdana" w:cs="Arial"/>
                <w:sz w:val="20"/>
                <w:szCs w:val="20"/>
              </w:rPr>
              <w:t>isa</w:t>
            </w:r>
          </w:p>
          <w:p w14:paraId="348EA3CD" w14:textId="77777777" w:rsidR="004D003A" w:rsidRDefault="004D003A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D7D2773" w14:textId="248912F4" w:rsidR="00E01141" w:rsidRPr="00B54508" w:rsidRDefault="00E01141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8" w:type="dxa"/>
          </w:tcPr>
          <w:p w14:paraId="2AC20F36" w14:textId="1A9AFD68" w:rsidR="00D10B02" w:rsidRPr="009A2D2E" w:rsidRDefault="00D10B02" w:rsidP="00D10B02">
            <w:pPr>
              <w:rPr>
                <w:rFonts w:ascii="Verdana" w:hAnsi="Verdana"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lastRenderedPageBreak/>
              <w:t>Collabora per il buon funzionamento quotidiano del plesso</w:t>
            </w:r>
            <w:r w:rsidR="00654563">
              <w:rPr>
                <w:rFonts w:ascii="Verdana" w:hAnsi="Verdana"/>
                <w:sz w:val="18"/>
                <w:szCs w:val="18"/>
              </w:rPr>
              <w:t>; è p</w:t>
            </w:r>
            <w:r w:rsidRPr="009A2D2E">
              <w:rPr>
                <w:rFonts w:ascii="Verdana" w:hAnsi="Verdana"/>
                <w:sz w:val="18"/>
                <w:szCs w:val="18"/>
              </w:rPr>
              <w:t>unto di riferimento per il personale docente e ATA del plesso</w:t>
            </w:r>
            <w:r w:rsidR="00654563">
              <w:rPr>
                <w:rFonts w:ascii="Verdana" w:hAnsi="Verdana"/>
                <w:sz w:val="18"/>
                <w:szCs w:val="18"/>
              </w:rPr>
              <w:t>;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44AD">
              <w:rPr>
                <w:rFonts w:ascii="Verdana" w:hAnsi="Verdana"/>
                <w:sz w:val="18"/>
                <w:szCs w:val="18"/>
              </w:rPr>
              <w:t>c</w:t>
            </w:r>
            <w:r w:rsidRPr="009A2D2E">
              <w:rPr>
                <w:rFonts w:ascii="Verdana" w:hAnsi="Verdana"/>
                <w:sz w:val="18"/>
                <w:szCs w:val="18"/>
              </w:rPr>
              <w:t>oordina</w:t>
            </w:r>
            <w:r w:rsidR="00654563">
              <w:rPr>
                <w:rFonts w:ascii="Verdana" w:hAnsi="Verdana"/>
                <w:sz w:val="18"/>
                <w:szCs w:val="18"/>
              </w:rPr>
              <w:t xml:space="preserve"> l’organizzazione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delle attività scolastiche del plesso</w:t>
            </w:r>
            <w:r w:rsidR="00654563">
              <w:rPr>
                <w:rFonts w:ascii="Verdana" w:hAnsi="Verdana"/>
                <w:sz w:val="18"/>
                <w:szCs w:val="18"/>
              </w:rPr>
              <w:t>;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54563">
              <w:rPr>
                <w:rFonts w:ascii="Verdana" w:hAnsi="Verdana"/>
                <w:sz w:val="18"/>
                <w:szCs w:val="18"/>
              </w:rPr>
              <w:t>c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ollabora con </w:t>
            </w:r>
            <w:r w:rsidRPr="009A2D2E">
              <w:rPr>
                <w:rFonts w:ascii="Verdana" w:hAnsi="Verdana"/>
                <w:sz w:val="18"/>
                <w:szCs w:val="18"/>
              </w:rPr>
              <w:lastRenderedPageBreak/>
              <w:t>gli uffici di segreteria</w:t>
            </w:r>
            <w:r w:rsidR="00A16DB1">
              <w:rPr>
                <w:rFonts w:ascii="Verdana" w:hAnsi="Verdana"/>
                <w:sz w:val="18"/>
                <w:szCs w:val="18"/>
              </w:rPr>
              <w:t xml:space="preserve"> e con gli Enti esterni e del territorio</w:t>
            </w:r>
            <w:r w:rsidR="00237EB0">
              <w:rPr>
                <w:rFonts w:ascii="Verdana" w:hAnsi="Verdana"/>
                <w:sz w:val="18"/>
                <w:szCs w:val="18"/>
              </w:rPr>
              <w:t>.</w:t>
            </w:r>
            <w:r w:rsidRPr="009A2D2E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6460C77" w14:textId="77777777" w:rsidR="005567CA" w:rsidRPr="009A2D2E" w:rsidRDefault="005567CA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1B1681" w:rsidRPr="00B54508" w14:paraId="59AED659" w14:textId="77777777" w:rsidTr="00DB59DD">
        <w:trPr>
          <w:trHeight w:val="305"/>
        </w:trPr>
        <w:tc>
          <w:tcPr>
            <w:tcW w:w="3256" w:type="dxa"/>
          </w:tcPr>
          <w:p w14:paraId="393048EB" w14:textId="77777777" w:rsidR="001B1681" w:rsidRPr="00A73DCD" w:rsidRDefault="00AE0B14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lastRenderedPageBreak/>
              <w:t>COMITATO DI VALUTAZIONE</w:t>
            </w:r>
          </w:p>
          <w:p w14:paraId="2C96B473" w14:textId="50892A80" w:rsidR="0060498B" w:rsidRPr="00B54508" w:rsidRDefault="0060498B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C9573D9" w14:textId="74B927F7" w:rsidR="001B1681" w:rsidRPr="00B54508" w:rsidRDefault="00D06461" w:rsidP="00A1356C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Baldini</w:t>
            </w:r>
            <w:r w:rsidR="00A1356C">
              <w:rPr>
                <w:rFonts w:ascii="Verdana" w:eastAsia="Calibri" w:hAnsi="Verdana" w:cs="Arial"/>
                <w:sz w:val="20"/>
                <w:szCs w:val="20"/>
              </w:rPr>
              <w:t xml:space="preserve"> Rosa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, </w:t>
            </w:r>
            <w:r w:rsidR="006D0CBA">
              <w:rPr>
                <w:rFonts w:ascii="Verdana" w:eastAsia="Calibri" w:hAnsi="Verdana" w:cs="Arial"/>
                <w:sz w:val="20"/>
                <w:szCs w:val="20"/>
              </w:rPr>
              <w:t xml:space="preserve">D’Alessandro 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Roberta, </w:t>
            </w:r>
            <w:r w:rsidR="006D0CBA">
              <w:rPr>
                <w:rFonts w:ascii="Verdana" w:eastAsia="Calibri" w:hAnsi="Verdana" w:cs="Arial"/>
                <w:sz w:val="20"/>
                <w:szCs w:val="20"/>
              </w:rPr>
              <w:t xml:space="preserve">Mocchegiani 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Lucilla </w:t>
            </w:r>
          </w:p>
        </w:tc>
        <w:tc>
          <w:tcPr>
            <w:tcW w:w="3688" w:type="dxa"/>
          </w:tcPr>
          <w:p w14:paraId="7C8A1E06" w14:textId="3A138748" w:rsidR="001B1681" w:rsidRPr="009A2D2E" w:rsidRDefault="003D5F19" w:rsidP="005567CA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Esprime il parere sul superamento dell’anno di formazione e prova dei docenti neoassunti e con il passaggio di ruolo.</w:t>
            </w:r>
          </w:p>
        </w:tc>
      </w:tr>
      <w:tr w:rsidR="006A4AB2" w:rsidRPr="00B54508" w14:paraId="0D2144A5" w14:textId="77777777" w:rsidTr="00DB59DD">
        <w:trPr>
          <w:trHeight w:val="305"/>
        </w:trPr>
        <w:tc>
          <w:tcPr>
            <w:tcW w:w="3256" w:type="dxa"/>
          </w:tcPr>
          <w:p w14:paraId="45FFDF85" w14:textId="3BA9BA90" w:rsidR="006A4AB2" w:rsidRPr="00A73DCD" w:rsidRDefault="00127355" w:rsidP="00837766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</w:t>
            </w:r>
            <w:r w:rsidR="00C20026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ENTRO</w:t>
            </w: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SPORTIVO</w:t>
            </w:r>
            <w:r w:rsidR="00837766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</w:t>
            </w:r>
            <w:r w:rsidR="006A4AB2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SCOLASTICO</w:t>
            </w:r>
          </w:p>
        </w:tc>
        <w:tc>
          <w:tcPr>
            <w:tcW w:w="2685" w:type="dxa"/>
          </w:tcPr>
          <w:p w14:paraId="042ED114" w14:textId="6B0A4EAC" w:rsidR="006A4AB2" w:rsidRPr="00141E2D" w:rsidRDefault="00821330" w:rsidP="00093D18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141E2D">
              <w:rPr>
                <w:rFonts w:ascii="Verdana" w:eastAsia="Calibri" w:hAnsi="Verdana" w:cs="Arial"/>
                <w:sz w:val="20"/>
                <w:szCs w:val="20"/>
              </w:rPr>
              <w:t xml:space="preserve">D’Elia </w:t>
            </w:r>
            <w:r w:rsidR="006A4AB2" w:rsidRPr="00141E2D">
              <w:rPr>
                <w:rFonts w:ascii="Verdana" w:eastAsia="Calibri" w:hAnsi="Verdana" w:cs="Arial"/>
                <w:sz w:val="20"/>
                <w:szCs w:val="20"/>
              </w:rPr>
              <w:t xml:space="preserve">Stefania, </w:t>
            </w:r>
            <w:r w:rsidRPr="00141E2D">
              <w:rPr>
                <w:rFonts w:ascii="Verdana" w:eastAsia="Calibri" w:hAnsi="Verdana" w:cs="Arial"/>
                <w:sz w:val="20"/>
                <w:szCs w:val="20"/>
              </w:rPr>
              <w:t xml:space="preserve">Santi </w:t>
            </w:r>
            <w:r w:rsidR="006A4AB2" w:rsidRPr="00141E2D">
              <w:rPr>
                <w:rFonts w:ascii="Verdana" w:eastAsia="Calibri" w:hAnsi="Verdana" w:cs="Arial"/>
                <w:sz w:val="20"/>
                <w:szCs w:val="20"/>
              </w:rPr>
              <w:t xml:space="preserve">Paolo, </w:t>
            </w:r>
            <w:r w:rsidRPr="00141E2D">
              <w:rPr>
                <w:rFonts w:ascii="Verdana" w:eastAsia="Calibri" w:hAnsi="Verdana" w:cs="Arial"/>
                <w:sz w:val="20"/>
                <w:szCs w:val="20"/>
              </w:rPr>
              <w:t xml:space="preserve">Stazi </w:t>
            </w:r>
            <w:r w:rsidR="006A4AB2" w:rsidRPr="00141E2D">
              <w:rPr>
                <w:rFonts w:ascii="Verdana" w:eastAsia="Calibri" w:hAnsi="Verdana" w:cs="Arial"/>
                <w:sz w:val="20"/>
                <w:szCs w:val="20"/>
              </w:rPr>
              <w:t xml:space="preserve">Stefania, </w:t>
            </w:r>
            <w:r w:rsidR="00146B12">
              <w:rPr>
                <w:rFonts w:ascii="Verdana" w:eastAsia="Calibri" w:hAnsi="Verdana" w:cs="Arial"/>
                <w:sz w:val="20"/>
                <w:szCs w:val="20"/>
              </w:rPr>
              <w:t>Rosati Cesare</w:t>
            </w:r>
            <w:r w:rsidR="00A1356C">
              <w:rPr>
                <w:rFonts w:ascii="Verdana" w:eastAsia="Calibri" w:hAnsi="Verdana" w:cs="Arial"/>
                <w:sz w:val="20"/>
                <w:szCs w:val="20"/>
              </w:rPr>
              <w:t>, Coata Irene</w:t>
            </w:r>
            <w:r w:rsidR="00093D18">
              <w:rPr>
                <w:rFonts w:ascii="Verdana" w:eastAsia="Calibri" w:hAnsi="Verdana" w:cs="Arial"/>
                <w:sz w:val="20"/>
                <w:szCs w:val="20"/>
              </w:rPr>
              <w:t>, Mocchegiani Lucilla</w:t>
            </w:r>
          </w:p>
        </w:tc>
        <w:tc>
          <w:tcPr>
            <w:tcW w:w="3688" w:type="dxa"/>
          </w:tcPr>
          <w:p w14:paraId="69820AED" w14:textId="0A6CAED4" w:rsidR="00DD63FC" w:rsidRPr="00DD63FC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O</w:t>
            </w:r>
            <w:r w:rsidRPr="00DD63FC">
              <w:rPr>
                <w:rFonts w:ascii="Verdana" w:eastAsia="Calibri" w:hAnsi="Verdana" w:cs="Arial"/>
                <w:sz w:val="18"/>
                <w:szCs w:val="18"/>
              </w:rPr>
              <w:t>pera al fine di organizzare e sviluppare la pratica dell’attività</w:t>
            </w:r>
          </w:p>
          <w:p w14:paraId="776A5D2D" w14:textId="77777777" w:rsidR="006A4AB2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DD63FC">
              <w:rPr>
                <w:rFonts w:ascii="Verdana" w:eastAsia="Calibri" w:hAnsi="Verdana" w:cs="Arial"/>
                <w:sz w:val="18"/>
                <w:szCs w:val="18"/>
              </w:rPr>
              <w:t>sportiva nelle istituzioni scolastiche del primo e secondo ciclo di istruzione</w:t>
            </w:r>
            <w:r>
              <w:rPr>
                <w:rFonts w:ascii="Verdana" w:eastAsia="Calibri" w:hAnsi="Verdana" w:cs="Arial"/>
                <w:sz w:val="18"/>
                <w:szCs w:val="18"/>
              </w:rPr>
              <w:t>.</w:t>
            </w:r>
          </w:p>
          <w:p w14:paraId="1D6C5E27" w14:textId="77777777" w:rsidR="00DD63FC" w:rsidRPr="00DD63FC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DD63FC">
              <w:rPr>
                <w:rFonts w:ascii="Verdana" w:eastAsia="Calibri" w:hAnsi="Verdana" w:cs="Arial"/>
                <w:sz w:val="18"/>
                <w:szCs w:val="18"/>
              </w:rPr>
              <w:t>• progettazione e pianificazione dell’attività sportiva scolastica dell’Istituto, sulla base delle</w:t>
            </w:r>
          </w:p>
          <w:p w14:paraId="6F2DD68B" w14:textId="51DB5E64" w:rsidR="00DD63FC" w:rsidRPr="00DD63FC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DD63FC">
              <w:rPr>
                <w:rFonts w:ascii="Verdana" w:eastAsia="Calibri" w:hAnsi="Verdana" w:cs="Arial"/>
                <w:sz w:val="18"/>
                <w:szCs w:val="18"/>
              </w:rPr>
              <w:t>indicazioni impartite a livello nazionale per lo sport a scuola, in sinergia con gli Uffici Scolastici Regionali del MI e i rispettivi Organismi territoriali;</w:t>
            </w:r>
          </w:p>
          <w:p w14:paraId="43B19F24" w14:textId="4BEC0D8C" w:rsidR="00DD63FC" w:rsidRPr="00DD63FC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DD63FC">
              <w:rPr>
                <w:rFonts w:ascii="Verdana" w:eastAsia="Calibri" w:hAnsi="Verdana" w:cs="Arial"/>
                <w:sz w:val="18"/>
                <w:szCs w:val="18"/>
              </w:rPr>
              <w:t>• attivazione delle sinergie nel territorio per la migliore realizzazione e promozione dell’attività sportiva scolastica;</w:t>
            </w:r>
          </w:p>
          <w:p w14:paraId="10330F2F" w14:textId="77777777" w:rsidR="00DD63FC" w:rsidRPr="00DD63FC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DD63FC">
              <w:rPr>
                <w:rFonts w:ascii="Verdana" w:eastAsia="Calibri" w:hAnsi="Verdana" w:cs="Arial"/>
                <w:sz w:val="18"/>
                <w:szCs w:val="18"/>
              </w:rPr>
              <w:t>• rapporti con le famiglie degli studenti partecipanti ai CS in ordine alle attività sportive;</w:t>
            </w:r>
          </w:p>
          <w:p w14:paraId="11DA2F28" w14:textId="77777777" w:rsidR="00DD63FC" w:rsidRPr="00DD63FC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DD63FC">
              <w:rPr>
                <w:rFonts w:ascii="Verdana" w:eastAsia="Calibri" w:hAnsi="Verdana" w:cs="Arial"/>
                <w:sz w:val="18"/>
                <w:szCs w:val="18"/>
              </w:rPr>
              <w:t>• collaborazione con gli Enti Locali;</w:t>
            </w:r>
          </w:p>
          <w:p w14:paraId="1317A4FD" w14:textId="2FD354F1" w:rsidR="00DD63FC" w:rsidRPr="009A2D2E" w:rsidRDefault="00DD63FC" w:rsidP="00DD63FC">
            <w:pPr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DD63FC">
              <w:rPr>
                <w:rFonts w:ascii="Verdana" w:eastAsia="Calibri" w:hAnsi="Verdana" w:cs="Arial"/>
                <w:sz w:val="18"/>
                <w:szCs w:val="18"/>
              </w:rPr>
              <w:t>• collaborazione con le Federazioni e le Associazioni sportive del territorio</w:t>
            </w:r>
            <w:r>
              <w:rPr>
                <w:rFonts w:ascii="Verdana" w:eastAsia="Calibri" w:hAnsi="Verdana" w:cs="Arial"/>
                <w:sz w:val="18"/>
                <w:szCs w:val="18"/>
              </w:rPr>
              <w:t>.</w:t>
            </w:r>
          </w:p>
        </w:tc>
      </w:tr>
      <w:tr w:rsidR="006A4AB2" w:rsidRPr="00B54508" w14:paraId="26D40577" w14:textId="77777777" w:rsidTr="00DB59DD">
        <w:trPr>
          <w:trHeight w:val="305"/>
        </w:trPr>
        <w:tc>
          <w:tcPr>
            <w:tcW w:w="3256" w:type="dxa"/>
          </w:tcPr>
          <w:p w14:paraId="3BBD9150" w14:textId="23166914" w:rsidR="006A4AB2" w:rsidRPr="00A73DCD" w:rsidRDefault="006A4AB2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TEAM ANTIBULLISMO</w:t>
            </w:r>
          </w:p>
        </w:tc>
        <w:tc>
          <w:tcPr>
            <w:tcW w:w="2685" w:type="dxa"/>
          </w:tcPr>
          <w:p w14:paraId="727C8B64" w14:textId="2317DE83" w:rsidR="006A4AB2" w:rsidRDefault="006A4AB2" w:rsidP="00146B12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Coata</w:t>
            </w:r>
            <w:r w:rsidR="00821330">
              <w:rPr>
                <w:rFonts w:ascii="Verdana" w:eastAsia="Calibri" w:hAnsi="Verdana" w:cs="Arial"/>
                <w:sz w:val="20"/>
                <w:szCs w:val="20"/>
              </w:rPr>
              <w:t xml:space="preserve"> Irene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, </w:t>
            </w:r>
            <w:r w:rsidR="00A1356C">
              <w:rPr>
                <w:rFonts w:ascii="Verdana" w:eastAsia="Calibri" w:hAnsi="Verdana" w:cs="Arial"/>
                <w:sz w:val="20"/>
                <w:szCs w:val="20"/>
              </w:rPr>
              <w:t>Cecconi</w:t>
            </w:r>
            <w:r w:rsidR="00821330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Arial"/>
                <w:sz w:val="20"/>
                <w:szCs w:val="20"/>
              </w:rPr>
              <w:t>Gian</w:t>
            </w:r>
            <w:r w:rsidR="00AB65F1">
              <w:rPr>
                <w:rFonts w:ascii="Verdana" w:eastAsia="Calibri" w:hAnsi="Verdana" w:cs="Arial"/>
                <w:sz w:val="20"/>
                <w:szCs w:val="20"/>
              </w:rPr>
              <w:t xml:space="preserve"> P</w:t>
            </w:r>
            <w:r>
              <w:rPr>
                <w:rFonts w:ascii="Verdana" w:eastAsia="Calibri" w:hAnsi="Verdana" w:cs="Arial"/>
                <w:sz w:val="20"/>
                <w:szCs w:val="20"/>
              </w:rPr>
              <w:t>aolo</w:t>
            </w:r>
            <w:r w:rsidR="00A1356C">
              <w:rPr>
                <w:rFonts w:ascii="Verdana" w:eastAsia="Calibri" w:hAnsi="Verdana" w:cs="Arial"/>
                <w:sz w:val="20"/>
                <w:szCs w:val="20"/>
              </w:rPr>
              <w:t>,</w:t>
            </w:r>
            <w:r w:rsidR="00AB65F1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="00821330">
              <w:rPr>
                <w:rFonts w:ascii="Verdana" w:eastAsia="Calibri" w:hAnsi="Verdana" w:cs="Arial"/>
                <w:sz w:val="20"/>
                <w:szCs w:val="20"/>
              </w:rPr>
              <w:t xml:space="preserve">Mocchegiani </w:t>
            </w:r>
            <w:r w:rsidR="00AB65F1">
              <w:rPr>
                <w:rFonts w:ascii="Verdana" w:eastAsia="Calibri" w:hAnsi="Verdana" w:cs="Arial"/>
                <w:sz w:val="20"/>
                <w:szCs w:val="20"/>
              </w:rPr>
              <w:t>Lucilla</w:t>
            </w:r>
            <w:r w:rsidR="001F47C8">
              <w:rPr>
                <w:rFonts w:ascii="Verdana" w:eastAsia="Calibri" w:hAnsi="Verdana" w:cs="Arial"/>
                <w:sz w:val="20"/>
                <w:szCs w:val="20"/>
              </w:rPr>
              <w:t>, Errico Clara</w:t>
            </w:r>
            <w:r w:rsidR="00AB65F1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688" w:type="dxa"/>
          </w:tcPr>
          <w:p w14:paraId="49BEDED4" w14:textId="757EC00F" w:rsidR="0034574A" w:rsidRPr="0034574A" w:rsidRDefault="0034574A" w:rsidP="009F7797">
            <w:pPr>
              <w:spacing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4574A">
              <w:rPr>
                <w:rFonts w:ascii="Verdana" w:eastAsia="Calibri" w:hAnsi="Verdana" w:cs="Arial"/>
                <w:sz w:val="18"/>
                <w:szCs w:val="18"/>
              </w:rPr>
              <w:t>Coadiu</w:t>
            </w:r>
            <w:r w:rsidR="000644AD">
              <w:rPr>
                <w:rFonts w:ascii="Verdana" w:eastAsia="Calibri" w:hAnsi="Verdana" w:cs="Arial"/>
                <w:sz w:val="18"/>
                <w:szCs w:val="18"/>
              </w:rPr>
              <w:t>va</w:t>
            </w:r>
            <w:r w:rsidRPr="0034574A">
              <w:rPr>
                <w:rFonts w:ascii="Verdana" w:eastAsia="Calibri" w:hAnsi="Verdana" w:cs="Arial"/>
                <w:sz w:val="18"/>
                <w:szCs w:val="18"/>
              </w:rPr>
              <w:t xml:space="preserve"> il Dirigente scolastico</w:t>
            </w:r>
            <w:r w:rsidR="000644AD">
              <w:rPr>
                <w:rFonts w:ascii="Verdana" w:eastAsia="Calibri" w:hAnsi="Verdana" w:cs="Arial"/>
                <w:sz w:val="18"/>
                <w:szCs w:val="18"/>
              </w:rPr>
              <w:t xml:space="preserve"> e il</w:t>
            </w:r>
            <w:r w:rsidRPr="0034574A">
              <w:rPr>
                <w:rFonts w:ascii="Verdana" w:eastAsia="Calibri" w:hAnsi="Verdana" w:cs="Arial"/>
                <w:sz w:val="18"/>
                <w:szCs w:val="18"/>
              </w:rPr>
              <w:t xml:space="preserve"> coordinatore dei Team nella definizione degli interventi di prevenzione del bullismo (per questa funzione partecipano anche il presidente del Consiglio di istituto e i</w:t>
            </w:r>
          </w:p>
          <w:p w14:paraId="3A774A06" w14:textId="77777777" w:rsidR="0034574A" w:rsidRPr="0034574A" w:rsidRDefault="0034574A" w:rsidP="009F7797">
            <w:pPr>
              <w:spacing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4574A">
              <w:rPr>
                <w:rFonts w:ascii="Verdana" w:eastAsia="Calibri" w:hAnsi="Verdana" w:cs="Arial"/>
                <w:sz w:val="18"/>
                <w:szCs w:val="18"/>
              </w:rPr>
              <w:t>rappresentanti degli studenti).</w:t>
            </w:r>
          </w:p>
          <w:p w14:paraId="0D5FAE4F" w14:textId="77777777" w:rsidR="0034574A" w:rsidRPr="0034574A" w:rsidRDefault="0034574A" w:rsidP="009F7797">
            <w:pPr>
              <w:spacing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4574A">
              <w:rPr>
                <w:rFonts w:ascii="Verdana" w:eastAsia="Calibri" w:hAnsi="Verdana" w:cs="Arial"/>
                <w:sz w:val="18"/>
                <w:szCs w:val="18"/>
              </w:rPr>
              <w:t>Intervenire (come gruppo ristretto, composto da dirigente e referente/i per il bullismo/cyberbullismo,</w:t>
            </w:r>
          </w:p>
          <w:p w14:paraId="2EFC79A9" w14:textId="2AAED648" w:rsidR="006A4AB2" w:rsidRPr="009A2D2E" w:rsidRDefault="0034574A" w:rsidP="009F7797">
            <w:pPr>
              <w:spacing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34574A">
              <w:rPr>
                <w:rFonts w:ascii="Verdana" w:eastAsia="Calibri" w:hAnsi="Verdana" w:cs="Arial"/>
                <w:sz w:val="18"/>
                <w:szCs w:val="18"/>
              </w:rPr>
              <w:lastRenderedPageBreak/>
              <w:t>psicologo/pedagogista, se presente) nelle situazioni acute di bullismo.</w:t>
            </w:r>
          </w:p>
        </w:tc>
      </w:tr>
    </w:tbl>
    <w:p w14:paraId="56AB4C1D" w14:textId="77777777" w:rsidR="008257AF" w:rsidRPr="00B54508" w:rsidRDefault="008257AF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1D876A59" w14:textId="77777777" w:rsidR="009F7797" w:rsidRDefault="009F7797" w:rsidP="00E36D0B">
      <w:pPr>
        <w:rPr>
          <w:rFonts w:ascii="Verdana" w:eastAsia="Calibri" w:hAnsi="Verdana" w:cs="Arial"/>
          <w:b/>
          <w:sz w:val="20"/>
          <w:szCs w:val="20"/>
        </w:rPr>
      </w:pPr>
    </w:p>
    <w:p w14:paraId="140EE1E3" w14:textId="77777777" w:rsidR="009F7797" w:rsidRDefault="009F7797" w:rsidP="00E36D0B">
      <w:pPr>
        <w:rPr>
          <w:rFonts w:ascii="Verdana" w:eastAsia="Calibri" w:hAnsi="Verdana" w:cs="Arial"/>
          <w:b/>
          <w:sz w:val="20"/>
          <w:szCs w:val="20"/>
        </w:rPr>
      </w:pPr>
    </w:p>
    <w:p w14:paraId="59F46AE6" w14:textId="6F07A9ED" w:rsidR="009A2D2E" w:rsidRDefault="00C20905" w:rsidP="00E36D0B">
      <w:pPr>
        <w:rPr>
          <w:rFonts w:ascii="Verdana" w:eastAsia="Calibri" w:hAnsi="Verdana" w:cs="Arial"/>
          <w:b/>
          <w:sz w:val="20"/>
          <w:szCs w:val="20"/>
        </w:rPr>
      </w:pPr>
      <w:r w:rsidRPr="00B54508">
        <w:rPr>
          <w:rFonts w:ascii="Verdana" w:eastAsia="Calibri" w:hAnsi="Verdana" w:cs="Arial"/>
          <w:b/>
          <w:sz w:val="20"/>
          <w:szCs w:val="20"/>
        </w:rPr>
        <w:t>COORDINATORI DI DIPARTIMENTO</w:t>
      </w:r>
    </w:p>
    <w:p w14:paraId="2F9F11BC" w14:textId="7BF7BF22" w:rsidR="00E36D0B" w:rsidRPr="009A2D2E" w:rsidRDefault="009A2D2E" w:rsidP="00E36D0B">
      <w:pPr>
        <w:rPr>
          <w:rFonts w:ascii="Verdana" w:hAnsi="Verdana"/>
          <w:sz w:val="18"/>
          <w:szCs w:val="18"/>
        </w:rPr>
      </w:pPr>
      <w:r w:rsidRPr="009A2D2E">
        <w:rPr>
          <w:rFonts w:ascii="Verdana" w:hAnsi="Verdana"/>
          <w:sz w:val="18"/>
          <w:szCs w:val="18"/>
        </w:rPr>
        <w:t xml:space="preserve">Compiti del coordinatore: </w:t>
      </w:r>
      <w:r w:rsidR="00E36D0B" w:rsidRPr="009A2D2E">
        <w:rPr>
          <w:rFonts w:ascii="Verdana" w:hAnsi="Verdana"/>
          <w:sz w:val="18"/>
          <w:szCs w:val="18"/>
        </w:rPr>
        <w:t xml:space="preserve">Propone l’ordine del giorno delle riunioni dei dipartimenti orizzontali e verticali e cura la stesura dei verbali - Raccoglie il materiale prodotto dai dipartimenti - È punto di riferimento per i docenti e garante del buon funzionamento, della correttezza e della trasparenza dei dipartimenti. </w:t>
      </w:r>
    </w:p>
    <w:p w14:paraId="39325E94" w14:textId="1F8E9826" w:rsidR="008257AF" w:rsidRPr="00B54508" w:rsidRDefault="008257AF" w:rsidP="00545880">
      <w:pPr>
        <w:spacing w:after="0" w:line="276" w:lineRule="auto"/>
        <w:jc w:val="both"/>
        <w:rPr>
          <w:rFonts w:ascii="Verdana" w:eastAsia="Calibri" w:hAnsi="Verdana" w:cs="Arial"/>
          <w:b/>
          <w:sz w:val="20"/>
          <w:szCs w:val="20"/>
        </w:rPr>
      </w:pPr>
    </w:p>
    <w:p w14:paraId="5C631913" w14:textId="77777777" w:rsidR="00C053A2" w:rsidRPr="00B54508" w:rsidRDefault="00C053A2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495"/>
        <w:gridCol w:w="2608"/>
        <w:gridCol w:w="2687"/>
      </w:tblGrid>
      <w:tr w:rsidR="004B7665" w:rsidRPr="00B54508" w14:paraId="17916537" w14:textId="77777777" w:rsidTr="00406488">
        <w:tc>
          <w:tcPr>
            <w:tcW w:w="1838" w:type="dxa"/>
          </w:tcPr>
          <w:p w14:paraId="60C5C86A" w14:textId="77777777" w:rsidR="004B7665" w:rsidRPr="00A73DCD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AREE</w:t>
            </w:r>
          </w:p>
        </w:tc>
        <w:tc>
          <w:tcPr>
            <w:tcW w:w="2495" w:type="dxa"/>
          </w:tcPr>
          <w:p w14:paraId="1EA67489" w14:textId="77777777" w:rsidR="004B7665" w:rsidRPr="00A73DCD" w:rsidRDefault="004B7665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COORDINATORE</w:t>
            </w:r>
            <w:r w:rsidR="0097765B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DIPARTIMENTI ORIZZONTALI E VERTICALI</w:t>
            </w:r>
          </w:p>
        </w:tc>
        <w:tc>
          <w:tcPr>
            <w:tcW w:w="2608" w:type="dxa"/>
          </w:tcPr>
          <w:p w14:paraId="3A127B84" w14:textId="77777777" w:rsidR="004B7665" w:rsidRPr="00A73DCD" w:rsidRDefault="004B7665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ORIZZONTALI</w:t>
            </w:r>
          </w:p>
          <w:p w14:paraId="72D16011" w14:textId="2427ECBA" w:rsidR="004D003A" w:rsidRPr="00A73DCD" w:rsidRDefault="004D003A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655F6422" w14:textId="77777777" w:rsidR="004B7665" w:rsidRPr="00A73DCD" w:rsidRDefault="004B7665" w:rsidP="00A73DCD">
            <w:pPr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VERTICALI</w:t>
            </w:r>
          </w:p>
        </w:tc>
      </w:tr>
      <w:tr w:rsidR="004B7665" w:rsidRPr="00B54508" w14:paraId="110E72FB" w14:textId="77777777" w:rsidTr="00406488">
        <w:tc>
          <w:tcPr>
            <w:tcW w:w="1838" w:type="dxa"/>
          </w:tcPr>
          <w:p w14:paraId="3FE4A1EF" w14:textId="4C954F28" w:rsidR="004B7665" w:rsidRPr="00A73DCD" w:rsidRDefault="00A73DCD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</w:t>
            </w:r>
            <w:r w:rsidR="004B7665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inguistica</w:t>
            </w:r>
          </w:p>
        </w:tc>
        <w:tc>
          <w:tcPr>
            <w:tcW w:w="2495" w:type="dxa"/>
          </w:tcPr>
          <w:p w14:paraId="41251515" w14:textId="17B523FA" w:rsidR="004B7665" w:rsidRPr="00B54508" w:rsidRDefault="00F2489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D’Alessandro</w:t>
            </w:r>
            <w:r w:rsidR="00F06B3C">
              <w:rPr>
                <w:rFonts w:ascii="Verdana" w:eastAsia="Calibri" w:hAnsi="Verdana" w:cs="Arial"/>
                <w:sz w:val="20"/>
                <w:szCs w:val="20"/>
              </w:rPr>
              <w:t xml:space="preserve"> Roberta</w:t>
            </w:r>
          </w:p>
        </w:tc>
        <w:tc>
          <w:tcPr>
            <w:tcW w:w="2608" w:type="dxa"/>
          </w:tcPr>
          <w:p w14:paraId="46A69681" w14:textId="77777777" w:rsidR="004B7665" w:rsidRPr="00B54508" w:rsidRDefault="004B7665" w:rsidP="00A73DCD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docenti di lettere, docente di religione e docente alternativa</w:t>
            </w:r>
          </w:p>
        </w:tc>
        <w:tc>
          <w:tcPr>
            <w:tcW w:w="2687" w:type="dxa"/>
          </w:tcPr>
          <w:p w14:paraId="1A141FA3" w14:textId="3DD7E5D7" w:rsidR="004B7665" w:rsidRPr="00B54508" w:rsidRDefault="00EE3BDA" w:rsidP="00A73DCD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Rita Picarelli, Simona Ridolfi</w:t>
            </w:r>
            <w:r w:rsidR="00A258E2">
              <w:rPr>
                <w:rFonts w:ascii="Verdana" w:eastAsia="Calibri" w:hAnsi="Verdana" w:cs="Arial"/>
                <w:sz w:val="20"/>
                <w:szCs w:val="20"/>
              </w:rPr>
              <w:t>, Maria Rita Runci, Elisa Micucci</w:t>
            </w:r>
            <w:r w:rsidR="00F75539">
              <w:rPr>
                <w:rFonts w:ascii="Verdana" w:eastAsia="Calibri" w:hAnsi="Verdana" w:cs="Arial"/>
                <w:sz w:val="20"/>
                <w:szCs w:val="20"/>
              </w:rPr>
              <w:t>,</w:t>
            </w:r>
            <w:r w:rsidR="0083776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="00E777AF">
              <w:rPr>
                <w:rFonts w:ascii="Verdana" w:eastAsia="Calibri" w:hAnsi="Verdana" w:cs="Arial"/>
                <w:sz w:val="20"/>
                <w:szCs w:val="20"/>
              </w:rPr>
              <w:t xml:space="preserve">Barbante </w:t>
            </w:r>
            <w:r w:rsidR="00837766">
              <w:rPr>
                <w:rFonts w:ascii="Verdana" w:eastAsia="Calibri" w:hAnsi="Verdana" w:cs="Arial"/>
                <w:sz w:val="20"/>
                <w:szCs w:val="20"/>
              </w:rPr>
              <w:t>D</w:t>
            </w:r>
            <w:r w:rsidR="00E777AF">
              <w:rPr>
                <w:rFonts w:ascii="Verdana" w:eastAsia="Calibri" w:hAnsi="Verdana" w:cs="Arial"/>
                <w:sz w:val="20"/>
                <w:szCs w:val="20"/>
              </w:rPr>
              <w:t>aniela.</w:t>
            </w:r>
          </w:p>
        </w:tc>
      </w:tr>
      <w:tr w:rsidR="004B7665" w:rsidRPr="00B54508" w14:paraId="3B39ABC5" w14:textId="77777777" w:rsidTr="00406488">
        <w:tc>
          <w:tcPr>
            <w:tcW w:w="1838" w:type="dxa"/>
          </w:tcPr>
          <w:p w14:paraId="725DB496" w14:textId="51ECFE6D" w:rsidR="004B7665" w:rsidRPr="00A73DCD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Lingue</w:t>
            </w:r>
            <w:r w:rsidR="00FF078B"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 xml:space="preserve"> comunitarie</w:t>
            </w:r>
          </w:p>
        </w:tc>
        <w:tc>
          <w:tcPr>
            <w:tcW w:w="2495" w:type="dxa"/>
          </w:tcPr>
          <w:p w14:paraId="010A5F80" w14:textId="109451A4" w:rsidR="004B7665" w:rsidRPr="00B54508" w:rsidRDefault="00D0646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1E1B2B">
              <w:rPr>
                <w:rFonts w:ascii="Verdana" w:eastAsia="Calibri" w:hAnsi="Verdana" w:cs="Arial"/>
                <w:sz w:val="20"/>
                <w:szCs w:val="20"/>
              </w:rPr>
              <w:t>Minasi</w:t>
            </w:r>
            <w:r w:rsidR="00596182" w:rsidRPr="001E1B2B">
              <w:rPr>
                <w:rFonts w:ascii="Verdana" w:eastAsia="Calibri" w:hAnsi="Verdana" w:cs="Arial"/>
                <w:sz w:val="20"/>
                <w:szCs w:val="20"/>
              </w:rPr>
              <w:t xml:space="preserve"> Nadia</w:t>
            </w:r>
            <w:r w:rsidR="00D714F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</w:tcPr>
          <w:p w14:paraId="05FE685A" w14:textId="77777777" w:rsidR="004B7665" w:rsidRPr="00B54508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docenti di lingue</w:t>
            </w:r>
          </w:p>
        </w:tc>
        <w:tc>
          <w:tcPr>
            <w:tcW w:w="2687" w:type="dxa"/>
          </w:tcPr>
          <w:p w14:paraId="76050FBD" w14:textId="26C2D9CD" w:rsidR="004B7665" w:rsidRPr="00B54508" w:rsidRDefault="00E01141" w:rsidP="004B7434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Santi</w:t>
            </w:r>
            <w:r w:rsidR="008305EE">
              <w:rPr>
                <w:rFonts w:ascii="Verdana" w:eastAsia="Calibri" w:hAnsi="Verdana" w:cs="Arial"/>
                <w:sz w:val="20"/>
                <w:szCs w:val="20"/>
              </w:rPr>
              <w:t xml:space="preserve"> Agata</w:t>
            </w:r>
          </w:p>
        </w:tc>
      </w:tr>
      <w:tr w:rsidR="004B7665" w:rsidRPr="00B54508" w14:paraId="1E717FA8" w14:textId="77777777" w:rsidTr="00406488">
        <w:tc>
          <w:tcPr>
            <w:tcW w:w="1838" w:type="dxa"/>
          </w:tcPr>
          <w:p w14:paraId="2E7F7604" w14:textId="77777777" w:rsidR="004B7665" w:rsidRPr="00A73DCD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Linguaggi non verbali</w:t>
            </w:r>
          </w:p>
        </w:tc>
        <w:tc>
          <w:tcPr>
            <w:tcW w:w="2495" w:type="dxa"/>
          </w:tcPr>
          <w:p w14:paraId="6ADF3BEF" w14:textId="5FD569AD" w:rsidR="004B7665" w:rsidRPr="00B54508" w:rsidRDefault="00D143A9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Renna</w:t>
            </w:r>
            <w:r w:rsidR="00A258E2">
              <w:rPr>
                <w:rFonts w:ascii="Verdana" w:eastAsia="Calibri" w:hAnsi="Verdana" w:cs="Arial"/>
                <w:sz w:val="20"/>
                <w:szCs w:val="20"/>
              </w:rPr>
              <w:t xml:space="preserve"> Santa</w:t>
            </w:r>
          </w:p>
        </w:tc>
        <w:tc>
          <w:tcPr>
            <w:tcW w:w="2608" w:type="dxa"/>
          </w:tcPr>
          <w:p w14:paraId="110B40C7" w14:textId="77777777" w:rsidR="004B7665" w:rsidRPr="00B54508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docenti di arte, musica, motoria</w:t>
            </w:r>
          </w:p>
        </w:tc>
        <w:tc>
          <w:tcPr>
            <w:tcW w:w="2687" w:type="dxa"/>
          </w:tcPr>
          <w:p w14:paraId="3CEB0026" w14:textId="5A971422" w:rsidR="004B7665" w:rsidRPr="00B54508" w:rsidRDefault="004D2091" w:rsidP="004B7434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 xml:space="preserve">Micucci </w:t>
            </w:r>
            <w:r w:rsidR="00533619">
              <w:rPr>
                <w:rFonts w:ascii="Verdana" w:eastAsia="Calibri" w:hAnsi="Verdana" w:cs="Arial"/>
                <w:sz w:val="20"/>
                <w:szCs w:val="20"/>
              </w:rPr>
              <w:t>Elena</w:t>
            </w:r>
          </w:p>
        </w:tc>
      </w:tr>
      <w:tr w:rsidR="004B7665" w:rsidRPr="00B54508" w14:paraId="40919F14" w14:textId="77777777" w:rsidTr="00406488">
        <w:tc>
          <w:tcPr>
            <w:tcW w:w="1838" w:type="dxa"/>
          </w:tcPr>
          <w:p w14:paraId="033B1F4F" w14:textId="77777777" w:rsidR="004B7665" w:rsidRPr="00A73DCD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Area scientifica</w:t>
            </w:r>
          </w:p>
        </w:tc>
        <w:tc>
          <w:tcPr>
            <w:tcW w:w="2495" w:type="dxa"/>
          </w:tcPr>
          <w:p w14:paraId="0E2CD3EC" w14:textId="10581618" w:rsidR="004B7665" w:rsidRPr="00B54508" w:rsidRDefault="00943EBC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Scoccia</w:t>
            </w:r>
            <w:r w:rsidR="00A258E2">
              <w:rPr>
                <w:rFonts w:ascii="Verdana" w:eastAsia="Calibri" w:hAnsi="Verdana" w:cs="Arial"/>
                <w:sz w:val="20"/>
                <w:szCs w:val="20"/>
              </w:rPr>
              <w:t xml:space="preserve"> Anna</w:t>
            </w:r>
            <w:r w:rsidR="001F47C8">
              <w:rPr>
                <w:rFonts w:ascii="Verdana" w:eastAsia="Calibri" w:hAnsi="Verdana" w:cs="Arial"/>
                <w:sz w:val="20"/>
                <w:szCs w:val="20"/>
              </w:rPr>
              <w:t xml:space="preserve"> L</w:t>
            </w:r>
            <w:r w:rsidR="00A258E2">
              <w:rPr>
                <w:rFonts w:ascii="Verdana" w:eastAsia="Calibri" w:hAnsi="Verdana" w:cs="Arial"/>
                <w:sz w:val="20"/>
                <w:szCs w:val="20"/>
              </w:rPr>
              <w:t>isa</w:t>
            </w:r>
          </w:p>
        </w:tc>
        <w:tc>
          <w:tcPr>
            <w:tcW w:w="2608" w:type="dxa"/>
          </w:tcPr>
          <w:p w14:paraId="68CABD61" w14:textId="77777777" w:rsidR="004B7665" w:rsidRPr="00B54508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docenti di matematica e tecnologia</w:t>
            </w:r>
          </w:p>
        </w:tc>
        <w:tc>
          <w:tcPr>
            <w:tcW w:w="2687" w:type="dxa"/>
          </w:tcPr>
          <w:p w14:paraId="01B61007" w14:textId="4A141F67" w:rsidR="004B7665" w:rsidRPr="00B54508" w:rsidRDefault="00831D22" w:rsidP="00A73DCD">
            <w:pPr>
              <w:spacing w:line="276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Benvenuti</w:t>
            </w:r>
            <w:r w:rsidR="00F75539">
              <w:rPr>
                <w:rFonts w:ascii="Verdana" w:eastAsia="Calibri" w:hAnsi="Verdana" w:cs="Arial"/>
                <w:sz w:val="20"/>
                <w:szCs w:val="20"/>
              </w:rPr>
              <w:t xml:space="preserve"> Laura</w:t>
            </w:r>
            <w:r w:rsidR="002D0C63" w:rsidRPr="00B54508">
              <w:rPr>
                <w:rFonts w:ascii="Verdana" w:eastAsia="Calibri" w:hAnsi="Verdana" w:cs="Arial"/>
                <w:sz w:val="20"/>
                <w:szCs w:val="20"/>
              </w:rPr>
              <w:t xml:space="preserve">, </w:t>
            </w:r>
            <w:r w:rsidR="00F75539">
              <w:rPr>
                <w:rFonts w:ascii="Verdana" w:eastAsia="Calibri" w:hAnsi="Verdana" w:cs="Arial"/>
                <w:sz w:val="20"/>
                <w:szCs w:val="20"/>
              </w:rPr>
              <w:t xml:space="preserve">Natascia </w:t>
            </w:r>
            <w:r w:rsidR="002D0C63" w:rsidRPr="00B54508">
              <w:rPr>
                <w:rFonts w:ascii="Verdana" w:eastAsia="Calibri" w:hAnsi="Verdana" w:cs="Arial"/>
                <w:sz w:val="20"/>
                <w:szCs w:val="20"/>
              </w:rPr>
              <w:t>Angelini</w:t>
            </w:r>
            <w:r w:rsidR="00D502B6">
              <w:rPr>
                <w:rFonts w:ascii="Verdana" w:eastAsia="Calibri" w:hAnsi="Verdana" w:cs="Arial"/>
                <w:sz w:val="20"/>
                <w:szCs w:val="20"/>
              </w:rPr>
              <w:t>.</w:t>
            </w:r>
          </w:p>
        </w:tc>
      </w:tr>
      <w:tr w:rsidR="004B7665" w:rsidRPr="00B54508" w14:paraId="23D44E10" w14:textId="77777777" w:rsidTr="002A3A3B">
        <w:trPr>
          <w:trHeight w:val="414"/>
        </w:trPr>
        <w:tc>
          <w:tcPr>
            <w:tcW w:w="1838" w:type="dxa"/>
          </w:tcPr>
          <w:p w14:paraId="2D90A77F" w14:textId="77777777" w:rsidR="004B7665" w:rsidRPr="00A73DCD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Sostegno</w:t>
            </w:r>
          </w:p>
        </w:tc>
        <w:tc>
          <w:tcPr>
            <w:tcW w:w="2495" w:type="dxa"/>
          </w:tcPr>
          <w:p w14:paraId="21768CD4" w14:textId="1869CD7D" w:rsidR="004B7665" w:rsidRPr="00B54508" w:rsidRDefault="00D143A9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Melillo</w:t>
            </w:r>
            <w:r w:rsidR="00A258E2">
              <w:rPr>
                <w:rFonts w:ascii="Verdana" w:eastAsia="Calibri" w:hAnsi="Verdana" w:cs="Arial"/>
                <w:sz w:val="20"/>
                <w:szCs w:val="20"/>
              </w:rPr>
              <w:t xml:space="preserve"> Cat</w:t>
            </w:r>
            <w:r w:rsidR="00D502B6">
              <w:rPr>
                <w:rFonts w:ascii="Verdana" w:eastAsia="Calibri" w:hAnsi="Verdana" w:cs="Arial"/>
                <w:sz w:val="20"/>
                <w:szCs w:val="20"/>
              </w:rPr>
              <w:t>er</w:t>
            </w:r>
            <w:r w:rsidR="00C23A1D">
              <w:rPr>
                <w:rFonts w:ascii="Verdana" w:eastAsia="Calibri" w:hAnsi="Verdana" w:cs="Arial"/>
                <w:sz w:val="20"/>
                <w:szCs w:val="20"/>
              </w:rPr>
              <w:t>i</w:t>
            </w:r>
            <w:r w:rsidR="00D502B6">
              <w:rPr>
                <w:rFonts w:ascii="Verdana" w:eastAsia="Calibri" w:hAnsi="Verdana" w:cs="Arial"/>
                <w:sz w:val="20"/>
                <w:szCs w:val="20"/>
              </w:rPr>
              <w:t>n</w:t>
            </w:r>
            <w:r w:rsidR="00C23A1D">
              <w:rPr>
                <w:rFonts w:ascii="Verdana" w:eastAsia="Calibri" w:hAnsi="Verdana" w:cs="Arial"/>
                <w:sz w:val="20"/>
                <w:szCs w:val="20"/>
              </w:rPr>
              <w:t>a</w:t>
            </w:r>
          </w:p>
        </w:tc>
        <w:tc>
          <w:tcPr>
            <w:tcW w:w="2608" w:type="dxa"/>
          </w:tcPr>
          <w:p w14:paraId="5C0564C0" w14:textId="77777777" w:rsidR="004B7665" w:rsidRPr="00B54508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docenti di sostegno</w:t>
            </w:r>
          </w:p>
        </w:tc>
        <w:tc>
          <w:tcPr>
            <w:tcW w:w="2687" w:type="dxa"/>
          </w:tcPr>
          <w:p w14:paraId="7F16AC13" w14:textId="2F677389" w:rsidR="004B7665" w:rsidRPr="00B54508" w:rsidRDefault="004B7665" w:rsidP="004B7434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4B7665" w:rsidRPr="00B54508" w14:paraId="0283FC46" w14:textId="77777777" w:rsidTr="00406488">
        <w:tc>
          <w:tcPr>
            <w:tcW w:w="1838" w:type="dxa"/>
          </w:tcPr>
          <w:p w14:paraId="31644428" w14:textId="77777777" w:rsidR="004B7665" w:rsidRPr="00A73DCD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  <w:r w:rsidRPr="00A73DCD">
              <w:rPr>
                <w:rFonts w:ascii="Verdana" w:eastAsia="Calibri" w:hAnsi="Verdana" w:cs="Arial"/>
                <w:b/>
                <w:bCs/>
                <w:sz w:val="20"/>
                <w:szCs w:val="20"/>
              </w:rPr>
              <w:t>Strumento</w:t>
            </w:r>
          </w:p>
          <w:p w14:paraId="6E97889F" w14:textId="77777777" w:rsidR="00791CB9" w:rsidRPr="009A2D2E" w:rsidRDefault="00791CB9" w:rsidP="00791CB9">
            <w:pPr>
              <w:rPr>
                <w:rFonts w:ascii="Verdana" w:hAnsi="Verdana"/>
                <w:sz w:val="18"/>
                <w:szCs w:val="18"/>
              </w:rPr>
            </w:pPr>
            <w:r w:rsidRPr="009A2D2E">
              <w:rPr>
                <w:rFonts w:ascii="Verdana" w:hAnsi="Verdana"/>
                <w:sz w:val="18"/>
                <w:szCs w:val="18"/>
              </w:rPr>
              <w:t xml:space="preserve">Coordinamento dei docenti di strumento - Organizzazione di saggi e manifestazioni musicali - Contatti con scuole/enti per pianificazione di iniziative - Gestione delle prove attitudinali per ammissione degli alunni iscritti al corso a indirizzo musicale </w:t>
            </w:r>
          </w:p>
          <w:p w14:paraId="22C38AB7" w14:textId="274C3399" w:rsidR="00791CB9" w:rsidRPr="00B54508" w:rsidRDefault="00791CB9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AD4C39" w14:textId="70BE0491" w:rsidR="004B7665" w:rsidRPr="00B54508" w:rsidRDefault="002A3A3B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Camaiani Marcello</w:t>
            </w:r>
          </w:p>
        </w:tc>
        <w:tc>
          <w:tcPr>
            <w:tcW w:w="2608" w:type="dxa"/>
          </w:tcPr>
          <w:p w14:paraId="0D51F3F6" w14:textId="77777777" w:rsidR="004B7665" w:rsidRPr="00B54508" w:rsidRDefault="004B766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docenti di strumento</w:t>
            </w:r>
          </w:p>
        </w:tc>
        <w:tc>
          <w:tcPr>
            <w:tcW w:w="2687" w:type="dxa"/>
          </w:tcPr>
          <w:p w14:paraId="1BDCD92B" w14:textId="7A7EE393" w:rsidR="004B7665" w:rsidRPr="00B54508" w:rsidRDefault="004B7665" w:rsidP="00791CB9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06EAF39D" w14:textId="77777777" w:rsidR="00A258E2" w:rsidRPr="001E1B2B" w:rsidRDefault="00A258E2" w:rsidP="00A82203">
      <w:pPr>
        <w:rPr>
          <w:rFonts w:ascii="Verdana" w:eastAsia="Calibri" w:hAnsi="Verdana" w:cs="Arial"/>
          <w:b/>
          <w:bCs/>
          <w:sz w:val="20"/>
          <w:szCs w:val="20"/>
          <w:u w:val="single"/>
        </w:rPr>
      </w:pPr>
    </w:p>
    <w:p w14:paraId="3814DFCA" w14:textId="786CF474" w:rsidR="00791CB9" w:rsidRPr="001E1B2B" w:rsidRDefault="00C20905" w:rsidP="00A82203">
      <w:pPr>
        <w:rPr>
          <w:rFonts w:ascii="Verdana" w:eastAsia="Calibri" w:hAnsi="Verdana" w:cs="Arial"/>
          <w:b/>
          <w:bCs/>
          <w:sz w:val="20"/>
          <w:szCs w:val="20"/>
        </w:rPr>
      </w:pPr>
      <w:r w:rsidRPr="001E1B2B">
        <w:rPr>
          <w:rFonts w:ascii="Verdana" w:eastAsia="Calibri" w:hAnsi="Verdana" w:cs="Arial"/>
          <w:b/>
          <w:bCs/>
          <w:sz w:val="20"/>
          <w:szCs w:val="20"/>
        </w:rPr>
        <w:t>COORDINATORI DI CLASSE</w:t>
      </w:r>
      <w:r w:rsidR="00C0207B" w:rsidRPr="001E1B2B">
        <w:rPr>
          <w:rFonts w:ascii="Verdana" w:eastAsia="Calibri" w:hAnsi="Verdana" w:cs="Arial"/>
          <w:b/>
          <w:bCs/>
          <w:sz w:val="20"/>
          <w:szCs w:val="20"/>
        </w:rPr>
        <w:t xml:space="preserve"> SECONDARIA CAMPAGNANO E MAZZANO</w:t>
      </w:r>
      <w:r w:rsidR="008D6876" w:rsidRPr="001E1B2B">
        <w:rPr>
          <w:b/>
          <w:bCs/>
        </w:rPr>
        <w:t xml:space="preserve"> </w:t>
      </w:r>
    </w:p>
    <w:p w14:paraId="6CE96A8F" w14:textId="1F7497AF" w:rsidR="00C20905" w:rsidRPr="00A538E6" w:rsidRDefault="00791CB9" w:rsidP="00A82203">
      <w:pPr>
        <w:rPr>
          <w:rFonts w:ascii="Verdana" w:eastAsia="Calibri" w:hAnsi="Verdana" w:cs="Arial"/>
          <w:sz w:val="18"/>
          <w:szCs w:val="18"/>
        </w:rPr>
      </w:pPr>
      <w:r w:rsidRPr="00791CB9">
        <w:rPr>
          <w:rFonts w:ascii="Verdana" w:hAnsi="Verdana"/>
          <w:sz w:val="20"/>
          <w:szCs w:val="20"/>
        </w:rPr>
        <w:t xml:space="preserve">Compiti del coordinatore: </w:t>
      </w:r>
      <w:r w:rsidR="008D6876" w:rsidRPr="00A538E6">
        <w:rPr>
          <w:rFonts w:ascii="Verdana" w:hAnsi="Verdana"/>
          <w:sz w:val="18"/>
          <w:szCs w:val="18"/>
        </w:rPr>
        <w:t>Presiede le riunioni, gli scrutini</w:t>
      </w:r>
      <w:r w:rsidRPr="00A538E6">
        <w:rPr>
          <w:rFonts w:ascii="Verdana" w:hAnsi="Verdana"/>
          <w:sz w:val="18"/>
          <w:szCs w:val="18"/>
        </w:rPr>
        <w:t xml:space="preserve"> </w:t>
      </w:r>
      <w:r w:rsidRPr="00A538E6">
        <w:rPr>
          <w:rFonts w:ascii="Verdana" w:hAnsi="Verdana"/>
          <w:i/>
          <w:sz w:val="18"/>
          <w:szCs w:val="18"/>
        </w:rPr>
        <w:t>(su delega del D.S.)</w:t>
      </w:r>
      <w:r w:rsidRPr="00A538E6">
        <w:rPr>
          <w:rFonts w:ascii="Verdana" w:hAnsi="Verdana"/>
          <w:sz w:val="18"/>
          <w:szCs w:val="18"/>
        </w:rPr>
        <w:t xml:space="preserve"> </w:t>
      </w:r>
      <w:r w:rsidR="008D6876" w:rsidRPr="00A538E6">
        <w:rPr>
          <w:rFonts w:ascii="Verdana" w:hAnsi="Verdana"/>
          <w:sz w:val="18"/>
          <w:szCs w:val="18"/>
        </w:rPr>
        <w:t xml:space="preserve"> e i Consigli di Classe - Cura il coordinamento dei rapporti con i docenti della classe - Tiene i contatti con la segreteria e con i genitori degli alunni - </w:t>
      </w:r>
      <w:r w:rsidR="00894708" w:rsidRPr="00A538E6">
        <w:rPr>
          <w:rFonts w:ascii="Verdana" w:hAnsi="Verdana"/>
          <w:sz w:val="18"/>
          <w:szCs w:val="18"/>
        </w:rPr>
        <w:t>Mantiene rapporti di referenzialità con il dirigente scolastico da cui viene delegato a svolgere determinate azioni di carattere organizzativo.</w:t>
      </w:r>
    </w:p>
    <w:p w14:paraId="51A9E416" w14:textId="77777777" w:rsidR="004B7434" w:rsidRPr="00B54508" w:rsidRDefault="004B7434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20905" w:rsidRPr="00B54508" w14:paraId="3FD0C7A6" w14:textId="77777777" w:rsidTr="00C20905">
        <w:tc>
          <w:tcPr>
            <w:tcW w:w="4814" w:type="dxa"/>
          </w:tcPr>
          <w:p w14:paraId="7DA00ECF" w14:textId="77777777" w:rsidR="00C20905" w:rsidRPr="00B54508" w:rsidRDefault="00C2090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lastRenderedPageBreak/>
              <w:t>1A</w:t>
            </w:r>
          </w:p>
        </w:tc>
        <w:tc>
          <w:tcPr>
            <w:tcW w:w="4814" w:type="dxa"/>
          </w:tcPr>
          <w:p w14:paraId="00650DD8" w14:textId="7052CF15" w:rsidR="00C20905" w:rsidRPr="00B54508" w:rsidRDefault="00574987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Cecconi</w:t>
            </w:r>
            <w:r w:rsidR="009261DA">
              <w:rPr>
                <w:rFonts w:ascii="Verdana" w:eastAsia="Calibri" w:hAnsi="Verdana" w:cs="Arial"/>
                <w:sz w:val="20"/>
                <w:szCs w:val="20"/>
              </w:rPr>
              <w:t xml:space="preserve"> Gian Paolo</w:t>
            </w:r>
          </w:p>
        </w:tc>
      </w:tr>
      <w:tr w:rsidR="00C20905" w:rsidRPr="00B54508" w14:paraId="424E6093" w14:textId="77777777" w:rsidTr="00C20905">
        <w:tc>
          <w:tcPr>
            <w:tcW w:w="4814" w:type="dxa"/>
          </w:tcPr>
          <w:p w14:paraId="4787FD47" w14:textId="77777777" w:rsidR="00C20905" w:rsidRPr="00B54508" w:rsidRDefault="00C2090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1B</w:t>
            </w:r>
          </w:p>
        </w:tc>
        <w:tc>
          <w:tcPr>
            <w:tcW w:w="4814" w:type="dxa"/>
          </w:tcPr>
          <w:p w14:paraId="470C6A14" w14:textId="4E758F5C" w:rsidR="00C20905" w:rsidRPr="00B54508" w:rsidRDefault="00146B12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Martini</w:t>
            </w:r>
            <w:r w:rsidR="003351C5">
              <w:rPr>
                <w:rFonts w:ascii="Verdana" w:eastAsia="Calibri" w:hAnsi="Verdana" w:cs="Arial"/>
                <w:sz w:val="20"/>
                <w:szCs w:val="20"/>
              </w:rPr>
              <w:t xml:space="preserve"> Aurora</w:t>
            </w:r>
          </w:p>
        </w:tc>
      </w:tr>
      <w:tr w:rsidR="00C20905" w:rsidRPr="00B54508" w14:paraId="24E5F9EE" w14:textId="77777777" w:rsidTr="00C20905">
        <w:tc>
          <w:tcPr>
            <w:tcW w:w="4814" w:type="dxa"/>
          </w:tcPr>
          <w:p w14:paraId="53DBC30A" w14:textId="77777777" w:rsidR="00C20905" w:rsidRPr="00B54508" w:rsidRDefault="00C2090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1C</w:t>
            </w:r>
          </w:p>
        </w:tc>
        <w:tc>
          <w:tcPr>
            <w:tcW w:w="4814" w:type="dxa"/>
          </w:tcPr>
          <w:p w14:paraId="30D63618" w14:textId="3E825DA4" w:rsidR="00C20905" w:rsidRPr="00B54508" w:rsidRDefault="00146B12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Appolloni</w:t>
            </w:r>
            <w:r w:rsidR="003351C5">
              <w:rPr>
                <w:rFonts w:ascii="Verdana" w:eastAsia="Calibri" w:hAnsi="Verdana" w:cs="Arial"/>
                <w:sz w:val="20"/>
                <w:szCs w:val="20"/>
              </w:rPr>
              <w:t xml:space="preserve"> Ester</w:t>
            </w:r>
          </w:p>
        </w:tc>
      </w:tr>
      <w:tr w:rsidR="00C20905" w:rsidRPr="00B54508" w14:paraId="4171A928" w14:textId="77777777" w:rsidTr="00C20905">
        <w:tc>
          <w:tcPr>
            <w:tcW w:w="4814" w:type="dxa"/>
          </w:tcPr>
          <w:p w14:paraId="25B1F6AE" w14:textId="77777777" w:rsidR="00C20905" w:rsidRPr="00B54508" w:rsidRDefault="00C2090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1D</w:t>
            </w:r>
          </w:p>
        </w:tc>
        <w:tc>
          <w:tcPr>
            <w:tcW w:w="4814" w:type="dxa"/>
          </w:tcPr>
          <w:p w14:paraId="3751352C" w14:textId="53ABEC1E" w:rsidR="00C20905" w:rsidRPr="00B54508" w:rsidRDefault="00574987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Tilia</w:t>
            </w:r>
            <w:r w:rsidR="009261DA">
              <w:rPr>
                <w:rFonts w:ascii="Verdana" w:eastAsia="Calibri" w:hAnsi="Verdana" w:cs="Arial"/>
                <w:sz w:val="20"/>
                <w:szCs w:val="20"/>
              </w:rPr>
              <w:t xml:space="preserve"> Leila</w:t>
            </w:r>
          </w:p>
        </w:tc>
      </w:tr>
      <w:tr w:rsidR="00FC1A27" w:rsidRPr="00B54508" w14:paraId="77631AED" w14:textId="77777777" w:rsidTr="00C20905">
        <w:tc>
          <w:tcPr>
            <w:tcW w:w="4814" w:type="dxa"/>
          </w:tcPr>
          <w:p w14:paraId="01EDAB5D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1E</w:t>
            </w:r>
          </w:p>
        </w:tc>
        <w:tc>
          <w:tcPr>
            <w:tcW w:w="4814" w:type="dxa"/>
          </w:tcPr>
          <w:p w14:paraId="15D3BF6B" w14:textId="5ADAB424" w:rsidR="00FC1A27" w:rsidRPr="00B54508" w:rsidRDefault="0057498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Scoccia</w:t>
            </w:r>
            <w:r w:rsidR="009261DA">
              <w:rPr>
                <w:rFonts w:ascii="Verdana" w:eastAsia="Calibri" w:hAnsi="Verdana" w:cs="Arial"/>
                <w:sz w:val="20"/>
                <w:szCs w:val="20"/>
              </w:rPr>
              <w:t xml:space="preserve"> Anna Lisa</w:t>
            </w:r>
          </w:p>
        </w:tc>
      </w:tr>
      <w:tr w:rsidR="00D22B36" w:rsidRPr="00B54508" w14:paraId="53B21DDD" w14:textId="77777777" w:rsidTr="00C20905">
        <w:tc>
          <w:tcPr>
            <w:tcW w:w="4814" w:type="dxa"/>
          </w:tcPr>
          <w:p w14:paraId="69DADA76" w14:textId="28F5C1DB" w:rsidR="00D22B36" w:rsidRPr="00B54508" w:rsidRDefault="00D22B36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1F</w:t>
            </w:r>
          </w:p>
        </w:tc>
        <w:tc>
          <w:tcPr>
            <w:tcW w:w="4814" w:type="dxa"/>
          </w:tcPr>
          <w:p w14:paraId="0BFBBDEE" w14:textId="3D60AC1A" w:rsidR="00D22B36" w:rsidRPr="00B54508" w:rsidRDefault="00D22B36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Civitillo Filippo</w:t>
            </w:r>
          </w:p>
        </w:tc>
      </w:tr>
      <w:tr w:rsidR="00FC1A27" w:rsidRPr="00B54508" w14:paraId="71DEDD9E" w14:textId="77777777" w:rsidTr="00C20905">
        <w:tc>
          <w:tcPr>
            <w:tcW w:w="4814" w:type="dxa"/>
          </w:tcPr>
          <w:p w14:paraId="337D14C5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2A</w:t>
            </w:r>
          </w:p>
        </w:tc>
        <w:tc>
          <w:tcPr>
            <w:tcW w:w="4814" w:type="dxa"/>
          </w:tcPr>
          <w:p w14:paraId="60929159" w14:textId="7D2E8A5A" w:rsidR="00FC1A27" w:rsidRPr="00B54508" w:rsidRDefault="00146B12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Morrone Floriana</w:t>
            </w:r>
          </w:p>
        </w:tc>
      </w:tr>
      <w:tr w:rsidR="00FC1A27" w:rsidRPr="00B54508" w14:paraId="1B5FCEAE" w14:textId="77777777" w:rsidTr="00C20905">
        <w:tc>
          <w:tcPr>
            <w:tcW w:w="4814" w:type="dxa"/>
          </w:tcPr>
          <w:p w14:paraId="0DE8F1E2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2B</w:t>
            </w:r>
          </w:p>
        </w:tc>
        <w:tc>
          <w:tcPr>
            <w:tcW w:w="4814" w:type="dxa"/>
          </w:tcPr>
          <w:p w14:paraId="3C942BC4" w14:textId="3C4D8013" w:rsidR="00FC1A27" w:rsidRPr="00B54508" w:rsidRDefault="00146B12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Falzarano Giuseppina</w:t>
            </w:r>
          </w:p>
        </w:tc>
      </w:tr>
      <w:tr w:rsidR="00FC1A27" w:rsidRPr="00B54508" w14:paraId="38A2E278" w14:textId="77777777" w:rsidTr="00C20905">
        <w:tc>
          <w:tcPr>
            <w:tcW w:w="4814" w:type="dxa"/>
          </w:tcPr>
          <w:p w14:paraId="45889FD5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2C</w:t>
            </w:r>
          </w:p>
        </w:tc>
        <w:tc>
          <w:tcPr>
            <w:tcW w:w="4814" w:type="dxa"/>
          </w:tcPr>
          <w:p w14:paraId="2568982E" w14:textId="6338290D" w:rsidR="00FC1A27" w:rsidRPr="00B54508" w:rsidRDefault="00146B12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Mosillo</w:t>
            </w:r>
            <w:r w:rsidR="00EB07FB">
              <w:rPr>
                <w:rFonts w:ascii="Verdana" w:eastAsia="Calibri" w:hAnsi="Verdana" w:cs="Arial"/>
                <w:sz w:val="20"/>
                <w:szCs w:val="20"/>
              </w:rPr>
              <w:t xml:space="preserve"> Laura</w:t>
            </w:r>
          </w:p>
        </w:tc>
      </w:tr>
      <w:tr w:rsidR="00FC1A27" w:rsidRPr="00B54508" w14:paraId="204D3E04" w14:textId="77777777" w:rsidTr="00C20905">
        <w:tc>
          <w:tcPr>
            <w:tcW w:w="4814" w:type="dxa"/>
          </w:tcPr>
          <w:p w14:paraId="5BD6F38D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2D</w:t>
            </w:r>
          </w:p>
        </w:tc>
        <w:tc>
          <w:tcPr>
            <w:tcW w:w="4814" w:type="dxa"/>
          </w:tcPr>
          <w:p w14:paraId="604A5FE2" w14:textId="2E951DFB" w:rsidR="00FC1A27" w:rsidRPr="00E01141" w:rsidRDefault="00146B12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Concetti</w:t>
            </w:r>
            <w:r w:rsidR="00007B99">
              <w:rPr>
                <w:rFonts w:ascii="Verdana" w:eastAsia="Calibri" w:hAnsi="Verdana" w:cs="Arial"/>
                <w:sz w:val="20"/>
                <w:szCs w:val="20"/>
              </w:rPr>
              <w:t xml:space="preserve"> Anna</w:t>
            </w:r>
          </w:p>
        </w:tc>
      </w:tr>
      <w:tr w:rsidR="00FC1A27" w:rsidRPr="00B54508" w14:paraId="3597829F" w14:textId="77777777" w:rsidTr="00C20905">
        <w:tc>
          <w:tcPr>
            <w:tcW w:w="4814" w:type="dxa"/>
          </w:tcPr>
          <w:p w14:paraId="4E50DBEB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2E</w:t>
            </w:r>
          </w:p>
        </w:tc>
        <w:tc>
          <w:tcPr>
            <w:tcW w:w="4814" w:type="dxa"/>
          </w:tcPr>
          <w:p w14:paraId="0F11B69E" w14:textId="643AED3D" w:rsidR="00FC1A27" w:rsidRPr="00B54508" w:rsidRDefault="00DA38A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Ercoli</w:t>
            </w:r>
            <w:r w:rsidR="00D22B36">
              <w:rPr>
                <w:rFonts w:ascii="Verdana" w:eastAsia="Calibri" w:hAnsi="Verdana" w:cs="Arial"/>
                <w:sz w:val="20"/>
                <w:szCs w:val="20"/>
              </w:rPr>
              <w:t xml:space="preserve"> Paolo</w:t>
            </w:r>
          </w:p>
        </w:tc>
      </w:tr>
      <w:tr w:rsidR="00FC1A27" w:rsidRPr="00B54508" w14:paraId="74C9601C" w14:textId="77777777" w:rsidTr="00C20905">
        <w:tc>
          <w:tcPr>
            <w:tcW w:w="4814" w:type="dxa"/>
          </w:tcPr>
          <w:p w14:paraId="107AE295" w14:textId="11E58206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</w:t>
            </w:r>
            <w:r w:rsidR="00B06EFD" w:rsidRPr="00B54508">
              <w:rPr>
                <w:rFonts w:ascii="Verdana" w:eastAsia="Calibri" w:hAnsi="Verdana" w:cs="Arial"/>
                <w:sz w:val="20"/>
                <w:szCs w:val="20"/>
              </w:rPr>
              <w:t>A</w:t>
            </w:r>
          </w:p>
        </w:tc>
        <w:tc>
          <w:tcPr>
            <w:tcW w:w="4814" w:type="dxa"/>
          </w:tcPr>
          <w:p w14:paraId="55533948" w14:textId="13440DA1" w:rsidR="00FC1A27" w:rsidRPr="00B54508" w:rsidRDefault="00DA38A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D’Alessandro Roberta</w:t>
            </w:r>
          </w:p>
        </w:tc>
      </w:tr>
      <w:tr w:rsidR="00FC1A27" w:rsidRPr="00B54508" w14:paraId="7324D3C9" w14:textId="77777777" w:rsidTr="00C20905">
        <w:tc>
          <w:tcPr>
            <w:tcW w:w="4814" w:type="dxa"/>
          </w:tcPr>
          <w:p w14:paraId="6C791405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3B</w:t>
            </w:r>
          </w:p>
        </w:tc>
        <w:tc>
          <w:tcPr>
            <w:tcW w:w="4814" w:type="dxa"/>
          </w:tcPr>
          <w:p w14:paraId="7C01FBC6" w14:textId="6486001F" w:rsidR="00FC1A27" w:rsidRPr="00B54508" w:rsidRDefault="00DA38A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Servi Laura</w:t>
            </w:r>
          </w:p>
        </w:tc>
      </w:tr>
      <w:tr w:rsidR="00FC1A27" w:rsidRPr="00B54508" w14:paraId="4130A928" w14:textId="77777777" w:rsidTr="00C20905">
        <w:tc>
          <w:tcPr>
            <w:tcW w:w="4814" w:type="dxa"/>
          </w:tcPr>
          <w:p w14:paraId="66DDC5C5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3C</w:t>
            </w:r>
          </w:p>
        </w:tc>
        <w:tc>
          <w:tcPr>
            <w:tcW w:w="4814" w:type="dxa"/>
          </w:tcPr>
          <w:p w14:paraId="64F90B3A" w14:textId="6BE2228D" w:rsidR="00FC1A27" w:rsidRPr="00B54508" w:rsidRDefault="00DA38A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Sciullo Ilaria</w:t>
            </w:r>
          </w:p>
        </w:tc>
      </w:tr>
      <w:tr w:rsidR="00FC1A27" w:rsidRPr="00B54508" w14:paraId="7E3799B4" w14:textId="77777777" w:rsidTr="00C20905">
        <w:tc>
          <w:tcPr>
            <w:tcW w:w="4814" w:type="dxa"/>
          </w:tcPr>
          <w:p w14:paraId="02D62B64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3D</w:t>
            </w:r>
          </w:p>
        </w:tc>
        <w:tc>
          <w:tcPr>
            <w:tcW w:w="4814" w:type="dxa"/>
          </w:tcPr>
          <w:p w14:paraId="6D4B5638" w14:textId="7B2B0BAB" w:rsidR="00FC1A27" w:rsidRPr="00B54508" w:rsidRDefault="00DA38A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Costa Simona Margherita</w:t>
            </w:r>
          </w:p>
        </w:tc>
      </w:tr>
      <w:tr w:rsidR="00FC1A27" w:rsidRPr="00B54508" w14:paraId="53C22956" w14:textId="77777777" w:rsidTr="00C20905">
        <w:tc>
          <w:tcPr>
            <w:tcW w:w="4814" w:type="dxa"/>
          </w:tcPr>
          <w:p w14:paraId="1A4DA999" w14:textId="77777777" w:rsidR="00FC1A27" w:rsidRPr="00B54508" w:rsidRDefault="00FC1A2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3E</w:t>
            </w:r>
          </w:p>
        </w:tc>
        <w:tc>
          <w:tcPr>
            <w:tcW w:w="4814" w:type="dxa"/>
          </w:tcPr>
          <w:p w14:paraId="30700024" w14:textId="42BFE052" w:rsidR="00FC1A27" w:rsidRPr="00B54508" w:rsidRDefault="00DA38A7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Scoccia Anna Lisa</w:t>
            </w:r>
          </w:p>
        </w:tc>
      </w:tr>
      <w:tr w:rsidR="006A399E" w:rsidRPr="00B54508" w14:paraId="65F867BA" w14:textId="77777777" w:rsidTr="00C20905">
        <w:tc>
          <w:tcPr>
            <w:tcW w:w="4814" w:type="dxa"/>
          </w:tcPr>
          <w:p w14:paraId="66BA4B6B" w14:textId="67C5380C" w:rsidR="006A399E" w:rsidRPr="00DA38A7" w:rsidRDefault="006A399E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highlight w:val="yellow"/>
              </w:rPr>
            </w:pPr>
            <w:r w:rsidRPr="00D22B36">
              <w:rPr>
                <w:rFonts w:ascii="Verdana" w:eastAsia="Calibri" w:hAnsi="Verdana" w:cs="Arial"/>
                <w:sz w:val="20"/>
                <w:szCs w:val="20"/>
              </w:rPr>
              <w:t>3F</w:t>
            </w:r>
          </w:p>
        </w:tc>
        <w:tc>
          <w:tcPr>
            <w:tcW w:w="4814" w:type="dxa"/>
          </w:tcPr>
          <w:p w14:paraId="13EC2948" w14:textId="1DD49171" w:rsidR="006A399E" w:rsidRDefault="00D22B36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Passarelli Flora</w:t>
            </w:r>
          </w:p>
        </w:tc>
      </w:tr>
      <w:tr w:rsidR="00093D18" w:rsidRPr="00B54508" w14:paraId="4CD60B65" w14:textId="77777777" w:rsidTr="00C20905">
        <w:tc>
          <w:tcPr>
            <w:tcW w:w="4814" w:type="dxa"/>
          </w:tcPr>
          <w:p w14:paraId="53116544" w14:textId="2C8DAECF" w:rsidR="00093D18" w:rsidRPr="00D22B36" w:rsidRDefault="00093D18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3G</w:t>
            </w:r>
          </w:p>
        </w:tc>
        <w:tc>
          <w:tcPr>
            <w:tcW w:w="4814" w:type="dxa"/>
          </w:tcPr>
          <w:p w14:paraId="5D66D3BE" w14:textId="6E95868D" w:rsidR="00093D18" w:rsidRDefault="00093D18" w:rsidP="00FC1A27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Agosta Enrico</w:t>
            </w:r>
          </w:p>
        </w:tc>
      </w:tr>
    </w:tbl>
    <w:p w14:paraId="2BAD43D4" w14:textId="77777777" w:rsidR="009F7797" w:rsidRDefault="009F7797" w:rsidP="00545880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2E25B4E9" w14:textId="5AF95E8E" w:rsidR="00791CB9" w:rsidRPr="001E1B2B" w:rsidRDefault="00B82FFB" w:rsidP="00545880">
      <w:pPr>
        <w:spacing w:after="0" w:line="276" w:lineRule="auto"/>
        <w:jc w:val="both"/>
        <w:rPr>
          <w:b/>
          <w:bCs/>
        </w:rPr>
      </w:pPr>
      <w:r w:rsidRPr="001E1B2B">
        <w:rPr>
          <w:rFonts w:ascii="Verdana" w:eastAsia="Calibri" w:hAnsi="Verdana" w:cs="Arial"/>
          <w:b/>
          <w:bCs/>
          <w:sz w:val="20"/>
          <w:szCs w:val="20"/>
        </w:rPr>
        <w:t xml:space="preserve">COORDINATORI </w:t>
      </w:r>
      <w:r w:rsidR="004C51F1" w:rsidRPr="001E1B2B">
        <w:rPr>
          <w:rFonts w:ascii="Verdana" w:eastAsia="Calibri" w:hAnsi="Verdana" w:cs="Arial"/>
          <w:b/>
          <w:bCs/>
          <w:sz w:val="20"/>
          <w:szCs w:val="20"/>
        </w:rPr>
        <w:t xml:space="preserve">SCUOLA PRIMARIA </w:t>
      </w:r>
      <w:r w:rsidRPr="001E1B2B">
        <w:rPr>
          <w:rFonts w:ascii="Verdana" w:eastAsia="Calibri" w:hAnsi="Verdana" w:cs="Arial"/>
          <w:b/>
          <w:bCs/>
          <w:sz w:val="20"/>
          <w:szCs w:val="20"/>
        </w:rPr>
        <w:t>MAZZANO</w:t>
      </w:r>
    </w:p>
    <w:p w14:paraId="29A8F0B6" w14:textId="1D37890F" w:rsidR="00C20905" w:rsidRPr="00A538E6" w:rsidRDefault="00791CB9" w:rsidP="00545880">
      <w:pPr>
        <w:spacing w:after="0" w:line="276" w:lineRule="auto"/>
        <w:jc w:val="both"/>
        <w:rPr>
          <w:rFonts w:ascii="Verdana" w:eastAsia="Calibri" w:hAnsi="Verdana" w:cs="Arial"/>
          <w:sz w:val="18"/>
          <w:szCs w:val="18"/>
        </w:rPr>
      </w:pPr>
      <w:r w:rsidRPr="00A538E6">
        <w:rPr>
          <w:rFonts w:ascii="Verdana" w:hAnsi="Verdana"/>
          <w:sz w:val="18"/>
          <w:szCs w:val="18"/>
        </w:rPr>
        <w:t>Compiti del coordinatore:</w:t>
      </w:r>
      <w:r w:rsidR="008D6876" w:rsidRPr="00A538E6">
        <w:rPr>
          <w:rFonts w:ascii="Verdana" w:hAnsi="Verdana"/>
          <w:sz w:val="18"/>
          <w:szCs w:val="18"/>
        </w:rPr>
        <w:t xml:space="preserve"> Presiede le riunioni, gli scrutini (su delega del D.S.) - Raccoglie e inserisce sul RE la valutazione relative all’Educazione Civica per la valutazione intermedia e finale, il giudizio sintetico e il giudizio di comportamento</w:t>
      </w:r>
      <w:r w:rsidR="00A538E6">
        <w:rPr>
          <w:rFonts w:ascii="Verdana" w:hAnsi="Verdana"/>
          <w:sz w:val="18"/>
          <w:szCs w:val="18"/>
        </w:rPr>
        <w:t>.</w:t>
      </w:r>
      <w:r w:rsidR="009E0B2C">
        <w:rPr>
          <w:rFonts w:ascii="Verdana" w:hAnsi="Verdana"/>
          <w:sz w:val="18"/>
          <w:szCs w:val="18"/>
        </w:rPr>
        <w:t xml:space="preserve"> Coordina il team docente relazionandosi con figure esterne che operano nella classe.</w:t>
      </w:r>
    </w:p>
    <w:p w14:paraId="512751D4" w14:textId="77777777" w:rsidR="00B82FFB" w:rsidRPr="00B54508" w:rsidRDefault="00B82FFB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2FFB" w:rsidRPr="00B54508" w14:paraId="57CC089A" w14:textId="77777777" w:rsidTr="00B82FFB">
        <w:tc>
          <w:tcPr>
            <w:tcW w:w="4814" w:type="dxa"/>
          </w:tcPr>
          <w:p w14:paraId="6C7B1871" w14:textId="77777777" w:rsidR="00B82FFB" w:rsidRPr="00B54508" w:rsidRDefault="00B82FFB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1A</w:t>
            </w:r>
          </w:p>
        </w:tc>
        <w:tc>
          <w:tcPr>
            <w:tcW w:w="4814" w:type="dxa"/>
          </w:tcPr>
          <w:p w14:paraId="49658C81" w14:textId="0DD9F990" w:rsidR="00B82FFB" w:rsidRPr="00B54508" w:rsidRDefault="00093D1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La Vecchia Filomena</w:t>
            </w:r>
          </w:p>
        </w:tc>
      </w:tr>
      <w:tr w:rsidR="001F47C8" w:rsidRPr="00B54508" w14:paraId="5B894B70" w14:textId="77777777" w:rsidTr="00B82FFB">
        <w:tc>
          <w:tcPr>
            <w:tcW w:w="4814" w:type="dxa"/>
          </w:tcPr>
          <w:p w14:paraId="4972F0AF" w14:textId="68956DA8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1B</w:t>
            </w:r>
          </w:p>
        </w:tc>
        <w:tc>
          <w:tcPr>
            <w:tcW w:w="4814" w:type="dxa"/>
          </w:tcPr>
          <w:p w14:paraId="59884343" w14:textId="454E5F83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Barbante Daniela</w:t>
            </w:r>
          </w:p>
        </w:tc>
      </w:tr>
      <w:tr w:rsidR="001F47C8" w:rsidRPr="00B54508" w14:paraId="57CC1154" w14:textId="77777777" w:rsidTr="00B82FFB">
        <w:tc>
          <w:tcPr>
            <w:tcW w:w="4814" w:type="dxa"/>
          </w:tcPr>
          <w:p w14:paraId="7D43B052" w14:textId="6FD4B3C2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2</w:t>
            </w:r>
            <w:r w:rsidR="001F47C8" w:rsidRPr="00B54508">
              <w:rPr>
                <w:rFonts w:ascii="Verdana" w:eastAsia="Calibri" w:hAnsi="Verdana" w:cs="Arial"/>
                <w:sz w:val="20"/>
                <w:szCs w:val="20"/>
              </w:rPr>
              <w:t>A</w:t>
            </w:r>
          </w:p>
        </w:tc>
        <w:tc>
          <w:tcPr>
            <w:tcW w:w="4814" w:type="dxa"/>
          </w:tcPr>
          <w:p w14:paraId="28D03D4A" w14:textId="3E55640C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Santi Agata</w:t>
            </w:r>
          </w:p>
        </w:tc>
      </w:tr>
      <w:tr w:rsidR="001F47C8" w:rsidRPr="00B54508" w14:paraId="6F5A2D80" w14:textId="77777777" w:rsidTr="00B82FFB">
        <w:tc>
          <w:tcPr>
            <w:tcW w:w="4814" w:type="dxa"/>
          </w:tcPr>
          <w:p w14:paraId="4AC1AE5D" w14:textId="318BC37D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3</w:t>
            </w:r>
            <w:r w:rsidR="001F47C8" w:rsidRPr="00B54508">
              <w:rPr>
                <w:rFonts w:ascii="Verdana" w:eastAsia="Calibri" w:hAnsi="Verdana" w:cs="Arial"/>
                <w:sz w:val="20"/>
                <w:szCs w:val="20"/>
              </w:rPr>
              <w:t>A</w:t>
            </w:r>
          </w:p>
        </w:tc>
        <w:tc>
          <w:tcPr>
            <w:tcW w:w="4814" w:type="dxa"/>
          </w:tcPr>
          <w:p w14:paraId="034B0061" w14:textId="63B4B837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Morini Giulia</w:t>
            </w:r>
          </w:p>
        </w:tc>
      </w:tr>
      <w:tr w:rsidR="001F47C8" w:rsidRPr="00B54508" w14:paraId="18C4DD53" w14:textId="77777777" w:rsidTr="00B82FFB">
        <w:tc>
          <w:tcPr>
            <w:tcW w:w="4814" w:type="dxa"/>
          </w:tcPr>
          <w:p w14:paraId="6EB6957F" w14:textId="543DDC41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4</w:t>
            </w:r>
            <w:r w:rsidR="001F47C8">
              <w:rPr>
                <w:rFonts w:ascii="Verdana" w:eastAsia="Calibri" w:hAnsi="Verdana" w:cs="Arial"/>
                <w:sz w:val="20"/>
                <w:szCs w:val="20"/>
              </w:rPr>
              <w:t>A</w:t>
            </w:r>
          </w:p>
        </w:tc>
        <w:tc>
          <w:tcPr>
            <w:tcW w:w="4814" w:type="dxa"/>
          </w:tcPr>
          <w:p w14:paraId="6D92188D" w14:textId="37E64BF1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De Santis Maria Rita</w:t>
            </w:r>
          </w:p>
        </w:tc>
      </w:tr>
      <w:tr w:rsidR="001F47C8" w:rsidRPr="00B54508" w14:paraId="0680572B" w14:textId="77777777" w:rsidTr="00B82FFB">
        <w:tc>
          <w:tcPr>
            <w:tcW w:w="4814" w:type="dxa"/>
          </w:tcPr>
          <w:p w14:paraId="536B759E" w14:textId="4ADD4F0D" w:rsidR="001F47C8" w:rsidRPr="00B54508" w:rsidRDefault="001F47C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5</w:t>
            </w:r>
            <w:r w:rsidR="00093D18">
              <w:rPr>
                <w:rFonts w:ascii="Verdana" w:eastAsia="Calibri" w:hAnsi="Verdana" w:cs="Arial"/>
                <w:sz w:val="20"/>
                <w:szCs w:val="20"/>
              </w:rPr>
              <w:t>A</w:t>
            </w:r>
          </w:p>
        </w:tc>
        <w:tc>
          <w:tcPr>
            <w:tcW w:w="4814" w:type="dxa"/>
          </w:tcPr>
          <w:p w14:paraId="5C8C1EA4" w14:textId="083E305C" w:rsidR="001F47C8" w:rsidRPr="00B54508" w:rsidRDefault="00093D18" w:rsidP="001F47C8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Litta Alessandra</w:t>
            </w:r>
          </w:p>
        </w:tc>
      </w:tr>
    </w:tbl>
    <w:p w14:paraId="706E8536" w14:textId="77777777" w:rsidR="009F7797" w:rsidRDefault="009F7797" w:rsidP="00545880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0D71F0B3" w14:textId="6A2389E8" w:rsidR="009A2D2E" w:rsidRPr="001E1B2B" w:rsidRDefault="00C0207B" w:rsidP="00545880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E1B2B">
        <w:rPr>
          <w:rFonts w:ascii="Verdana" w:eastAsia="Calibri" w:hAnsi="Verdana" w:cs="Arial"/>
          <w:b/>
          <w:bCs/>
          <w:sz w:val="20"/>
          <w:szCs w:val="20"/>
        </w:rPr>
        <w:t xml:space="preserve">COORDINATORI </w:t>
      </w:r>
      <w:r w:rsidR="004C51F1" w:rsidRPr="001E1B2B">
        <w:rPr>
          <w:rFonts w:ascii="Verdana" w:eastAsia="Calibri" w:hAnsi="Verdana" w:cs="Arial"/>
          <w:b/>
          <w:bCs/>
          <w:sz w:val="20"/>
          <w:szCs w:val="20"/>
        </w:rPr>
        <w:t>SCUOLA PRIMARIA</w:t>
      </w:r>
      <w:r w:rsidRPr="001E1B2B">
        <w:rPr>
          <w:rFonts w:ascii="Verdana" w:eastAsia="Calibri" w:hAnsi="Verdana" w:cs="Arial"/>
          <w:b/>
          <w:bCs/>
          <w:sz w:val="20"/>
          <w:szCs w:val="20"/>
        </w:rPr>
        <w:t xml:space="preserve"> CAMPAGNANO</w:t>
      </w:r>
    </w:p>
    <w:p w14:paraId="4EC3CA3E" w14:textId="2A4F3A04" w:rsidR="00C0207B" w:rsidRPr="00A538E6" w:rsidRDefault="009A2D2E" w:rsidP="00545880">
      <w:pPr>
        <w:spacing w:after="0" w:line="276" w:lineRule="auto"/>
        <w:jc w:val="both"/>
        <w:rPr>
          <w:rFonts w:ascii="Verdana" w:eastAsia="Calibri" w:hAnsi="Verdana" w:cs="Arial"/>
          <w:sz w:val="18"/>
          <w:szCs w:val="18"/>
        </w:rPr>
      </w:pPr>
      <w:r w:rsidRPr="00A538E6">
        <w:rPr>
          <w:rFonts w:ascii="Verdana" w:hAnsi="Verdana"/>
          <w:sz w:val="18"/>
          <w:szCs w:val="18"/>
        </w:rPr>
        <w:t xml:space="preserve">Compiti del coordinatore: </w:t>
      </w:r>
      <w:r w:rsidR="008D6876" w:rsidRPr="00A538E6">
        <w:rPr>
          <w:rFonts w:ascii="Verdana" w:hAnsi="Verdana"/>
          <w:sz w:val="18"/>
          <w:szCs w:val="18"/>
        </w:rPr>
        <w:t>Presiede le riunioni, gli scrutini (su delega del D.S.) - Raccoglie e inserisce sul RE la valutazione relative all’Educazione Civica per la valutazione intermedia e finale, il giudizio sintetico e il giudizio di comportamento</w:t>
      </w:r>
      <w:r w:rsidR="00A538E6">
        <w:rPr>
          <w:rFonts w:ascii="Verdana" w:hAnsi="Verdana"/>
          <w:sz w:val="18"/>
          <w:szCs w:val="18"/>
        </w:rPr>
        <w:t>.</w:t>
      </w:r>
      <w:r w:rsidR="00C23A1D" w:rsidRPr="00C23A1D">
        <w:rPr>
          <w:rFonts w:ascii="Verdana" w:hAnsi="Verdana"/>
          <w:sz w:val="18"/>
          <w:szCs w:val="18"/>
        </w:rPr>
        <w:t xml:space="preserve"> </w:t>
      </w:r>
      <w:r w:rsidR="00C23A1D">
        <w:rPr>
          <w:rFonts w:ascii="Verdana" w:hAnsi="Verdana"/>
          <w:sz w:val="18"/>
          <w:szCs w:val="18"/>
        </w:rPr>
        <w:t>Coordina il team docente relazionandosi con figure esterne che operano nella classe.</w:t>
      </w:r>
    </w:p>
    <w:p w14:paraId="48328C22" w14:textId="77777777" w:rsidR="00C0207B" w:rsidRPr="00B54508" w:rsidRDefault="00C0207B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0207B" w:rsidRPr="00B54508" w14:paraId="50BDA307" w14:textId="77777777" w:rsidTr="00C0207B">
        <w:tc>
          <w:tcPr>
            <w:tcW w:w="4814" w:type="dxa"/>
          </w:tcPr>
          <w:p w14:paraId="5636C57F" w14:textId="77777777" w:rsidR="00C0207B" w:rsidRPr="00B54508" w:rsidRDefault="00C0207B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1A</w:t>
            </w:r>
          </w:p>
        </w:tc>
        <w:tc>
          <w:tcPr>
            <w:tcW w:w="4814" w:type="dxa"/>
          </w:tcPr>
          <w:p w14:paraId="0E438E7A" w14:textId="7754E7AF" w:rsidR="007E23CA" w:rsidRPr="00B54508" w:rsidRDefault="00093D1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Montani Antonietta</w:t>
            </w:r>
          </w:p>
        </w:tc>
      </w:tr>
      <w:tr w:rsidR="00C0207B" w:rsidRPr="00B54508" w14:paraId="357C8339" w14:textId="77777777" w:rsidTr="00C0207B">
        <w:tc>
          <w:tcPr>
            <w:tcW w:w="4814" w:type="dxa"/>
          </w:tcPr>
          <w:p w14:paraId="1624330A" w14:textId="77777777" w:rsidR="00C0207B" w:rsidRPr="00B54508" w:rsidRDefault="00C0207B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1B</w:t>
            </w:r>
          </w:p>
        </w:tc>
        <w:tc>
          <w:tcPr>
            <w:tcW w:w="4814" w:type="dxa"/>
          </w:tcPr>
          <w:p w14:paraId="05C6C4E7" w14:textId="464E5034" w:rsidR="00C0207B" w:rsidRPr="00B54508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Ridolfi Simona</w:t>
            </w:r>
          </w:p>
        </w:tc>
      </w:tr>
      <w:tr w:rsidR="00C0207B" w:rsidRPr="00B54508" w14:paraId="786CA8B0" w14:textId="77777777" w:rsidTr="00C0207B">
        <w:tc>
          <w:tcPr>
            <w:tcW w:w="4814" w:type="dxa"/>
          </w:tcPr>
          <w:p w14:paraId="04C2E91E" w14:textId="77777777" w:rsidR="00C0207B" w:rsidRPr="00B54508" w:rsidRDefault="00C0207B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1C</w:t>
            </w:r>
          </w:p>
        </w:tc>
        <w:tc>
          <w:tcPr>
            <w:tcW w:w="4814" w:type="dxa"/>
          </w:tcPr>
          <w:p w14:paraId="4475DB58" w14:textId="16DEBDE3" w:rsidR="00C0207B" w:rsidRPr="00B54508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Del Cavallo Azzurra</w:t>
            </w:r>
          </w:p>
        </w:tc>
      </w:tr>
      <w:tr w:rsidR="00C0207B" w:rsidRPr="00B54508" w14:paraId="6E24AE09" w14:textId="77777777" w:rsidTr="00C0207B">
        <w:tc>
          <w:tcPr>
            <w:tcW w:w="4814" w:type="dxa"/>
          </w:tcPr>
          <w:p w14:paraId="659A66A5" w14:textId="77777777" w:rsidR="00C0207B" w:rsidRPr="00B54508" w:rsidRDefault="004C51F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2A</w:t>
            </w:r>
          </w:p>
        </w:tc>
        <w:tc>
          <w:tcPr>
            <w:tcW w:w="4814" w:type="dxa"/>
          </w:tcPr>
          <w:p w14:paraId="6F60C2F9" w14:textId="75AB4A35" w:rsidR="00C0207B" w:rsidRPr="00B54508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Coracci Consuelo</w:t>
            </w:r>
          </w:p>
        </w:tc>
      </w:tr>
      <w:tr w:rsidR="00C0207B" w:rsidRPr="00B54508" w14:paraId="32EDD535" w14:textId="77777777" w:rsidTr="00C0207B">
        <w:tc>
          <w:tcPr>
            <w:tcW w:w="4814" w:type="dxa"/>
          </w:tcPr>
          <w:p w14:paraId="1035788C" w14:textId="77777777" w:rsidR="00C0207B" w:rsidRPr="00B54508" w:rsidRDefault="004C51F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2B</w:t>
            </w:r>
          </w:p>
        </w:tc>
        <w:tc>
          <w:tcPr>
            <w:tcW w:w="4814" w:type="dxa"/>
          </w:tcPr>
          <w:p w14:paraId="6E5E4E46" w14:textId="6E89047A" w:rsidR="00C0207B" w:rsidRPr="00B54508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D’Arcangelis Sandra</w:t>
            </w:r>
          </w:p>
        </w:tc>
      </w:tr>
      <w:tr w:rsidR="00C0207B" w:rsidRPr="00B54508" w14:paraId="6DF18205" w14:textId="77777777" w:rsidTr="00C0207B">
        <w:tc>
          <w:tcPr>
            <w:tcW w:w="4814" w:type="dxa"/>
          </w:tcPr>
          <w:p w14:paraId="69191CCE" w14:textId="77777777" w:rsidR="00C0207B" w:rsidRPr="00B54508" w:rsidRDefault="004C51F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2C</w:t>
            </w:r>
          </w:p>
        </w:tc>
        <w:tc>
          <w:tcPr>
            <w:tcW w:w="4814" w:type="dxa"/>
          </w:tcPr>
          <w:p w14:paraId="037300C7" w14:textId="3060BA7D" w:rsidR="00C0207B" w:rsidRPr="00B54508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Picarelli Rita</w:t>
            </w:r>
          </w:p>
        </w:tc>
      </w:tr>
      <w:tr w:rsidR="004C51F1" w:rsidRPr="00B54508" w14:paraId="1664A0C4" w14:textId="77777777" w:rsidTr="00C0207B">
        <w:tc>
          <w:tcPr>
            <w:tcW w:w="4814" w:type="dxa"/>
          </w:tcPr>
          <w:p w14:paraId="570AB714" w14:textId="77777777" w:rsidR="004C51F1" w:rsidRPr="00B54508" w:rsidRDefault="004C51F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3A</w:t>
            </w:r>
          </w:p>
        </w:tc>
        <w:tc>
          <w:tcPr>
            <w:tcW w:w="4814" w:type="dxa"/>
          </w:tcPr>
          <w:p w14:paraId="511E6710" w14:textId="0FB15C7B" w:rsidR="004C51F1" w:rsidRPr="00F8509B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Fedele Michela</w:t>
            </w:r>
          </w:p>
        </w:tc>
      </w:tr>
      <w:tr w:rsidR="004C51F1" w:rsidRPr="00B54508" w14:paraId="33C2AE19" w14:textId="77777777" w:rsidTr="00C0207B">
        <w:tc>
          <w:tcPr>
            <w:tcW w:w="4814" w:type="dxa"/>
          </w:tcPr>
          <w:p w14:paraId="2D782B6A" w14:textId="77777777" w:rsidR="004C51F1" w:rsidRPr="00B54508" w:rsidRDefault="004C51F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3B</w:t>
            </w:r>
          </w:p>
        </w:tc>
        <w:tc>
          <w:tcPr>
            <w:tcW w:w="4814" w:type="dxa"/>
          </w:tcPr>
          <w:p w14:paraId="76263B6D" w14:textId="7F009E7A" w:rsidR="004C51F1" w:rsidRPr="00F8509B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Micucci Elisa</w:t>
            </w:r>
          </w:p>
        </w:tc>
      </w:tr>
      <w:tr w:rsidR="004C51F1" w:rsidRPr="00B54508" w14:paraId="6C5F4E2A" w14:textId="77777777" w:rsidTr="00C0207B">
        <w:tc>
          <w:tcPr>
            <w:tcW w:w="4814" w:type="dxa"/>
          </w:tcPr>
          <w:p w14:paraId="4E9DC554" w14:textId="77777777" w:rsidR="004C51F1" w:rsidRPr="00B54508" w:rsidRDefault="004C51F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3C</w:t>
            </w:r>
          </w:p>
        </w:tc>
        <w:tc>
          <w:tcPr>
            <w:tcW w:w="4814" w:type="dxa"/>
          </w:tcPr>
          <w:p w14:paraId="15A815F6" w14:textId="1D3988D8" w:rsidR="004C51F1" w:rsidRPr="00F8509B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Il Grande Laura</w:t>
            </w:r>
          </w:p>
        </w:tc>
      </w:tr>
      <w:tr w:rsidR="004C51F1" w:rsidRPr="00B54508" w14:paraId="66B06176" w14:textId="77777777" w:rsidTr="00C0207B">
        <w:tc>
          <w:tcPr>
            <w:tcW w:w="4814" w:type="dxa"/>
          </w:tcPr>
          <w:p w14:paraId="1F468C42" w14:textId="77777777" w:rsidR="004C51F1" w:rsidRPr="00B54508" w:rsidRDefault="004C51F1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3D</w:t>
            </w:r>
          </w:p>
        </w:tc>
        <w:tc>
          <w:tcPr>
            <w:tcW w:w="4814" w:type="dxa"/>
          </w:tcPr>
          <w:p w14:paraId="707F8223" w14:textId="0E33B9CC" w:rsidR="004C51F1" w:rsidRPr="00F8509B" w:rsidRDefault="006C600D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Livi Alessandra</w:t>
            </w:r>
          </w:p>
        </w:tc>
      </w:tr>
      <w:tr w:rsidR="00F8509B" w:rsidRPr="00B54508" w14:paraId="3FD25CBD" w14:textId="77777777" w:rsidTr="00C0207B">
        <w:tc>
          <w:tcPr>
            <w:tcW w:w="4814" w:type="dxa"/>
          </w:tcPr>
          <w:p w14:paraId="7DDEE176" w14:textId="77777777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bookmarkStart w:id="0" w:name="_Hlk146727201"/>
            <w:r w:rsidRPr="00B54508">
              <w:rPr>
                <w:rFonts w:ascii="Verdana" w:eastAsia="Calibri" w:hAnsi="Verdana" w:cs="Arial"/>
                <w:sz w:val="20"/>
                <w:szCs w:val="20"/>
              </w:rPr>
              <w:t>4A</w:t>
            </w:r>
          </w:p>
        </w:tc>
        <w:tc>
          <w:tcPr>
            <w:tcW w:w="4814" w:type="dxa"/>
          </w:tcPr>
          <w:p w14:paraId="6A7C5B95" w14:textId="07871559" w:rsidR="00F8509B" w:rsidRPr="00B54508" w:rsidRDefault="006C600D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Mariani Sara</w:t>
            </w:r>
          </w:p>
        </w:tc>
      </w:tr>
      <w:tr w:rsidR="00F8509B" w:rsidRPr="00B54508" w14:paraId="2BB7026B" w14:textId="77777777" w:rsidTr="00C0207B">
        <w:tc>
          <w:tcPr>
            <w:tcW w:w="4814" w:type="dxa"/>
          </w:tcPr>
          <w:p w14:paraId="043C90EF" w14:textId="77777777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4B</w:t>
            </w:r>
          </w:p>
        </w:tc>
        <w:tc>
          <w:tcPr>
            <w:tcW w:w="4814" w:type="dxa"/>
          </w:tcPr>
          <w:p w14:paraId="2290E53C" w14:textId="583860AB" w:rsidR="00F8509B" w:rsidRPr="00B54508" w:rsidRDefault="006C600D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Coata Irene</w:t>
            </w:r>
          </w:p>
        </w:tc>
      </w:tr>
      <w:tr w:rsidR="00F8509B" w:rsidRPr="00B54508" w14:paraId="601ABDF4" w14:textId="77777777" w:rsidTr="00C0207B">
        <w:tc>
          <w:tcPr>
            <w:tcW w:w="4814" w:type="dxa"/>
          </w:tcPr>
          <w:p w14:paraId="26E4919F" w14:textId="77777777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4C</w:t>
            </w:r>
          </w:p>
        </w:tc>
        <w:tc>
          <w:tcPr>
            <w:tcW w:w="4814" w:type="dxa"/>
          </w:tcPr>
          <w:p w14:paraId="29B356EE" w14:textId="7869F700" w:rsidR="00F8509B" w:rsidRPr="00B54508" w:rsidRDefault="006C600D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Cannella Rita Valeria</w:t>
            </w:r>
          </w:p>
        </w:tc>
      </w:tr>
      <w:tr w:rsidR="00F8509B" w:rsidRPr="00B54508" w14:paraId="20AC036C" w14:textId="77777777" w:rsidTr="00C0207B">
        <w:tc>
          <w:tcPr>
            <w:tcW w:w="4814" w:type="dxa"/>
          </w:tcPr>
          <w:p w14:paraId="7CF61D24" w14:textId="77777777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lastRenderedPageBreak/>
              <w:t>4D</w:t>
            </w:r>
          </w:p>
        </w:tc>
        <w:tc>
          <w:tcPr>
            <w:tcW w:w="4814" w:type="dxa"/>
          </w:tcPr>
          <w:p w14:paraId="08C8F6AD" w14:textId="57CAE065" w:rsidR="00F8509B" w:rsidRPr="00B54508" w:rsidRDefault="009D4E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Coiante Silvia</w:t>
            </w:r>
          </w:p>
        </w:tc>
      </w:tr>
      <w:bookmarkEnd w:id="0"/>
      <w:tr w:rsidR="00F8509B" w:rsidRPr="00B54508" w14:paraId="70196124" w14:textId="77777777" w:rsidTr="00C0207B">
        <w:tc>
          <w:tcPr>
            <w:tcW w:w="4814" w:type="dxa"/>
          </w:tcPr>
          <w:p w14:paraId="16C7FD67" w14:textId="5E0E0CBC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5A</w:t>
            </w:r>
          </w:p>
        </w:tc>
        <w:tc>
          <w:tcPr>
            <w:tcW w:w="4814" w:type="dxa"/>
          </w:tcPr>
          <w:p w14:paraId="11511EDB" w14:textId="77E95BF0" w:rsidR="00F8509B" w:rsidRPr="00B54508" w:rsidRDefault="006C600D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Gervasi Gilda</w:t>
            </w:r>
          </w:p>
        </w:tc>
      </w:tr>
      <w:tr w:rsidR="00F8509B" w:rsidRPr="00B54508" w14:paraId="3AE85903" w14:textId="77777777" w:rsidTr="00C0207B">
        <w:tc>
          <w:tcPr>
            <w:tcW w:w="4814" w:type="dxa"/>
          </w:tcPr>
          <w:p w14:paraId="020BFF09" w14:textId="6BDA72EF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5B</w:t>
            </w:r>
          </w:p>
        </w:tc>
        <w:tc>
          <w:tcPr>
            <w:tcW w:w="4814" w:type="dxa"/>
          </w:tcPr>
          <w:p w14:paraId="2143A39C" w14:textId="64741624" w:rsidR="00F8509B" w:rsidRPr="00B54508" w:rsidRDefault="006C600D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Madaschi Maria Antonietta</w:t>
            </w:r>
          </w:p>
        </w:tc>
      </w:tr>
      <w:tr w:rsidR="00F8509B" w:rsidRPr="00B54508" w14:paraId="5055555D" w14:textId="77777777" w:rsidTr="00C0207B">
        <w:tc>
          <w:tcPr>
            <w:tcW w:w="4814" w:type="dxa"/>
          </w:tcPr>
          <w:p w14:paraId="7EABA18D" w14:textId="71C37FA4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5C</w:t>
            </w:r>
          </w:p>
        </w:tc>
        <w:tc>
          <w:tcPr>
            <w:tcW w:w="4814" w:type="dxa"/>
          </w:tcPr>
          <w:p w14:paraId="196199C8" w14:textId="5E0006DA" w:rsidR="00F8509B" w:rsidRPr="00B54508" w:rsidRDefault="006C600D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Marini Tiziana</w:t>
            </w:r>
          </w:p>
        </w:tc>
      </w:tr>
      <w:tr w:rsidR="00F8509B" w:rsidRPr="00B54508" w14:paraId="443CA816" w14:textId="77777777" w:rsidTr="00C0207B">
        <w:tc>
          <w:tcPr>
            <w:tcW w:w="4814" w:type="dxa"/>
          </w:tcPr>
          <w:p w14:paraId="74B8A41A" w14:textId="1D32A911" w:rsidR="00F8509B" w:rsidRPr="00B54508" w:rsidRDefault="00F8509B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5D</w:t>
            </w:r>
          </w:p>
        </w:tc>
        <w:tc>
          <w:tcPr>
            <w:tcW w:w="4814" w:type="dxa"/>
          </w:tcPr>
          <w:p w14:paraId="6A7C790C" w14:textId="57677518" w:rsidR="00F8509B" w:rsidRPr="00B54508" w:rsidRDefault="006C600D" w:rsidP="00F8509B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Runci Maria Rita</w:t>
            </w:r>
          </w:p>
        </w:tc>
      </w:tr>
    </w:tbl>
    <w:p w14:paraId="010CFBC6" w14:textId="77777777" w:rsidR="009F7797" w:rsidRDefault="009F7797" w:rsidP="00545880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</w:p>
    <w:p w14:paraId="4E1E072C" w14:textId="72A00C83" w:rsidR="004C51F1" w:rsidRPr="001E1B2B" w:rsidRDefault="004C51F1" w:rsidP="00545880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E1B2B">
        <w:rPr>
          <w:rFonts w:ascii="Verdana" w:eastAsia="Calibri" w:hAnsi="Verdana" w:cs="Arial"/>
          <w:b/>
          <w:bCs/>
          <w:sz w:val="20"/>
          <w:szCs w:val="20"/>
        </w:rPr>
        <w:t>COORDINATORI INTERCLASSE CAMPAGNANO</w:t>
      </w:r>
    </w:p>
    <w:p w14:paraId="710609A2" w14:textId="77777777" w:rsidR="004C51F1" w:rsidRPr="00B54508" w:rsidRDefault="004C51F1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51F1" w:rsidRPr="00B54508" w14:paraId="32B57644" w14:textId="77777777" w:rsidTr="004C51F1">
        <w:tc>
          <w:tcPr>
            <w:tcW w:w="4814" w:type="dxa"/>
          </w:tcPr>
          <w:p w14:paraId="0FAC8636" w14:textId="77777777" w:rsidR="004C51F1" w:rsidRPr="00B54508" w:rsidRDefault="001921B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CLASSI I</w:t>
            </w:r>
          </w:p>
        </w:tc>
        <w:tc>
          <w:tcPr>
            <w:tcW w:w="4814" w:type="dxa"/>
          </w:tcPr>
          <w:p w14:paraId="68A590EB" w14:textId="5B5ECC79" w:rsidR="004C51F1" w:rsidRPr="00B54508" w:rsidRDefault="00093D1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Simona Ridolfi</w:t>
            </w:r>
          </w:p>
        </w:tc>
      </w:tr>
      <w:tr w:rsidR="004C51F1" w:rsidRPr="00B54508" w14:paraId="4DF05AC8" w14:textId="77777777" w:rsidTr="004C51F1">
        <w:tc>
          <w:tcPr>
            <w:tcW w:w="4814" w:type="dxa"/>
          </w:tcPr>
          <w:p w14:paraId="7686E1F2" w14:textId="77777777" w:rsidR="004C51F1" w:rsidRPr="00B54508" w:rsidRDefault="001921B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CLASSI II</w:t>
            </w:r>
          </w:p>
        </w:tc>
        <w:tc>
          <w:tcPr>
            <w:tcW w:w="4814" w:type="dxa"/>
          </w:tcPr>
          <w:p w14:paraId="2F96F98D" w14:textId="36807D03" w:rsidR="004C51F1" w:rsidRPr="00B54508" w:rsidRDefault="00093D1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Picarelli Rita</w:t>
            </w:r>
          </w:p>
        </w:tc>
      </w:tr>
      <w:tr w:rsidR="004C51F1" w:rsidRPr="00B54508" w14:paraId="27F2F254" w14:textId="77777777" w:rsidTr="004C51F1">
        <w:tc>
          <w:tcPr>
            <w:tcW w:w="4814" w:type="dxa"/>
          </w:tcPr>
          <w:p w14:paraId="18D78C37" w14:textId="77777777" w:rsidR="004C51F1" w:rsidRPr="00B54508" w:rsidRDefault="001921B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CLASSI III</w:t>
            </w:r>
          </w:p>
        </w:tc>
        <w:tc>
          <w:tcPr>
            <w:tcW w:w="4814" w:type="dxa"/>
          </w:tcPr>
          <w:p w14:paraId="202AE07E" w14:textId="78BBCCC3" w:rsidR="004C51F1" w:rsidRPr="00B54508" w:rsidRDefault="00093D1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Micucci Elisa</w:t>
            </w:r>
          </w:p>
        </w:tc>
      </w:tr>
      <w:tr w:rsidR="004C51F1" w:rsidRPr="00B54508" w14:paraId="10A5CDF2" w14:textId="77777777" w:rsidTr="004C51F1">
        <w:tc>
          <w:tcPr>
            <w:tcW w:w="4814" w:type="dxa"/>
          </w:tcPr>
          <w:p w14:paraId="2E474EF8" w14:textId="77777777" w:rsidR="004C51F1" w:rsidRPr="00B54508" w:rsidRDefault="001921B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CLASSI IV</w:t>
            </w:r>
          </w:p>
        </w:tc>
        <w:tc>
          <w:tcPr>
            <w:tcW w:w="4814" w:type="dxa"/>
          </w:tcPr>
          <w:p w14:paraId="00AD3A64" w14:textId="1D8827BE" w:rsidR="004C51F1" w:rsidRPr="00B54508" w:rsidRDefault="00093D1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Coata Irene</w:t>
            </w:r>
          </w:p>
        </w:tc>
      </w:tr>
      <w:tr w:rsidR="004C51F1" w:rsidRPr="00B54508" w14:paraId="25A0F1A9" w14:textId="77777777" w:rsidTr="004C51F1">
        <w:tc>
          <w:tcPr>
            <w:tcW w:w="4814" w:type="dxa"/>
          </w:tcPr>
          <w:p w14:paraId="43DA788F" w14:textId="77777777" w:rsidR="004C51F1" w:rsidRPr="00B54508" w:rsidRDefault="001921B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CLASSI V</w:t>
            </w:r>
          </w:p>
        </w:tc>
        <w:tc>
          <w:tcPr>
            <w:tcW w:w="4814" w:type="dxa"/>
          </w:tcPr>
          <w:p w14:paraId="2F4FDB68" w14:textId="4013830C" w:rsidR="004C51F1" w:rsidRPr="00B54508" w:rsidRDefault="00093D18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Runci Maria Rita</w:t>
            </w:r>
          </w:p>
        </w:tc>
      </w:tr>
    </w:tbl>
    <w:p w14:paraId="2A63A1CF" w14:textId="77777777" w:rsidR="004C51F1" w:rsidRPr="001E1B2B" w:rsidRDefault="004C51F1" w:rsidP="00545880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  <w:u w:val="single"/>
        </w:rPr>
      </w:pPr>
    </w:p>
    <w:p w14:paraId="75A109A9" w14:textId="77777777" w:rsidR="000526B2" w:rsidRPr="001E1B2B" w:rsidRDefault="000526B2" w:rsidP="000526B2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E1B2B">
        <w:rPr>
          <w:rFonts w:ascii="Verdana" w:eastAsia="Calibri" w:hAnsi="Verdana" w:cs="Arial"/>
          <w:b/>
          <w:bCs/>
          <w:sz w:val="20"/>
          <w:szCs w:val="20"/>
        </w:rPr>
        <w:t>COORDINATORE INTERCLASSE MAZZANO</w:t>
      </w:r>
    </w:p>
    <w:p w14:paraId="3DFC90CE" w14:textId="77777777" w:rsidR="000526B2" w:rsidRPr="00B54508" w:rsidRDefault="000526B2" w:rsidP="000526B2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26B2" w:rsidRPr="00B54508" w14:paraId="6CB49364" w14:textId="77777777" w:rsidTr="000F7D51">
        <w:tc>
          <w:tcPr>
            <w:tcW w:w="4814" w:type="dxa"/>
          </w:tcPr>
          <w:p w14:paraId="1D4C04C8" w14:textId="77777777" w:rsidR="000526B2" w:rsidRPr="00B54508" w:rsidRDefault="000526B2" w:rsidP="000F7D51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Tutte le classi</w:t>
            </w:r>
          </w:p>
        </w:tc>
        <w:tc>
          <w:tcPr>
            <w:tcW w:w="4814" w:type="dxa"/>
          </w:tcPr>
          <w:p w14:paraId="08602D40" w14:textId="77777777" w:rsidR="000526B2" w:rsidRPr="00B54508" w:rsidRDefault="000526B2" w:rsidP="000F7D51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Angelini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Natascia</w:t>
            </w:r>
          </w:p>
        </w:tc>
      </w:tr>
    </w:tbl>
    <w:p w14:paraId="6687446F" w14:textId="77777777" w:rsidR="000526B2" w:rsidRPr="00B54508" w:rsidRDefault="000526B2" w:rsidP="000526B2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E593FBF" w14:textId="0E3B6DB3" w:rsidR="000526B2" w:rsidRPr="009F7797" w:rsidRDefault="000526B2" w:rsidP="000526B2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9F7797">
        <w:rPr>
          <w:rFonts w:ascii="Verdana" w:eastAsia="Calibri" w:hAnsi="Verdana" w:cs="Arial"/>
          <w:b/>
          <w:bCs/>
          <w:sz w:val="20"/>
          <w:szCs w:val="20"/>
        </w:rPr>
        <w:t>COORDINATORI INTERSEZIONE</w:t>
      </w:r>
    </w:p>
    <w:p w14:paraId="70EF7207" w14:textId="77777777" w:rsidR="000526B2" w:rsidRPr="00B54508" w:rsidRDefault="000526B2" w:rsidP="000526B2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26B2" w:rsidRPr="00B54508" w14:paraId="4266EE04" w14:textId="77777777" w:rsidTr="000F7D51">
        <w:tc>
          <w:tcPr>
            <w:tcW w:w="4814" w:type="dxa"/>
          </w:tcPr>
          <w:p w14:paraId="40BA8629" w14:textId="57B67830" w:rsidR="000526B2" w:rsidRPr="00B54508" w:rsidRDefault="000526B2" w:rsidP="000F7D51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EB9A11E" w14:textId="1F61B94A" w:rsidR="000526B2" w:rsidRPr="00B54508" w:rsidRDefault="000526B2" w:rsidP="000F7D51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Mocchegiani</w:t>
            </w:r>
            <w:r w:rsidR="003577CD">
              <w:rPr>
                <w:rFonts w:ascii="Verdana" w:eastAsia="Calibri" w:hAnsi="Verdana" w:cs="Arial"/>
                <w:sz w:val="20"/>
                <w:szCs w:val="20"/>
              </w:rPr>
              <w:t xml:space="preserve"> Lucilla</w:t>
            </w:r>
          </w:p>
        </w:tc>
      </w:tr>
    </w:tbl>
    <w:p w14:paraId="33CDCAB9" w14:textId="77777777" w:rsidR="000526B2" w:rsidRPr="00B54508" w:rsidRDefault="000526B2" w:rsidP="000526B2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453F239E" w14:textId="77777777" w:rsidR="002C6EBE" w:rsidRPr="00B54508" w:rsidRDefault="002C6EBE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22FD7D34" w14:textId="77777777" w:rsidR="002C6EBE" w:rsidRPr="001E1B2B" w:rsidRDefault="002C6EBE" w:rsidP="00545880">
      <w:pPr>
        <w:spacing w:after="0" w:line="276" w:lineRule="auto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E1B2B">
        <w:rPr>
          <w:rFonts w:ascii="Verdana" w:eastAsia="Calibri" w:hAnsi="Verdana" w:cs="Arial"/>
          <w:b/>
          <w:bCs/>
          <w:sz w:val="20"/>
          <w:szCs w:val="20"/>
        </w:rPr>
        <w:t>NEOSSUNTI</w:t>
      </w:r>
    </w:p>
    <w:p w14:paraId="71B8F094" w14:textId="77777777" w:rsidR="00474A49" w:rsidRPr="00B54508" w:rsidRDefault="00474A49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E6A0F" w:rsidRPr="00B54508" w14:paraId="33B29940" w14:textId="77777777" w:rsidTr="00F900A5">
        <w:tc>
          <w:tcPr>
            <w:tcW w:w="4814" w:type="dxa"/>
          </w:tcPr>
          <w:p w14:paraId="5EF262E9" w14:textId="77777777" w:rsidR="000E6A0F" w:rsidRPr="00B54508" w:rsidRDefault="000E6A0F" w:rsidP="00FD344B">
            <w:pPr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NEOASSUNTI</w:t>
            </w:r>
          </w:p>
        </w:tc>
        <w:tc>
          <w:tcPr>
            <w:tcW w:w="4814" w:type="dxa"/>
          </w:tcPr>
          <w:p w14:paraId="13C97C4F" w14:textId="77777777" w:rsidR="000E6A0F" w:rsidRPr="00B54508" w:rsidRDefault="000E6A0F" w:rsidP="00FD344B">
            <w:pPr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B54508">
              <w:rPr>
                <w:rFonts w:ascii="Verdana" w:eastAsia="Calibri" w:hAnsi="Verdana" w:cs="Arial"/>
                <w:sz w:val="20"/>
                <w:szCs w:val="20"/>
              </w:rPr>
              <w:t>TUTOR</w:t>
            </w:r>
          </w:p>
        </w:tc>
      </w:tr>
      <w:tr w:rsidR="00085DDA" w:rsidRPr="00B54508" w14:paraId="32D0A52D" w14:textId="77777777" w:rsidTr="00F900A5">
        <w:tc>
          <w:tcPr>
            <w:tcW w:w="4814" w:type="dxa"/>
          </w:tcPr>
          <w:p w14:paraId="015264C4" w14:textId="0C702082" w:rsidR="00085DDA" w:rsidRDefault="001A39F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Del Cavallo Alice</w:t>
            </w:r>
            <w:r w:rsidR="001F54D6">
              <w:rPr>
                <w:rFonts w:ascii="Verdana" w:eastAsia="Calibri" w:hAnsi="Verdana" w:cs="Arial"/>
                <w:sz w:val="20"/>
                <w:szCs w:val="20"/>
              </w:rPr>
              <w:t xml:space="preserve"> - Infanzia</w:t>
            </w:r>
          </w:p>
        </w:tc>
        <w:tc>
          <w:tcPr>
            <w:tcW w:w="4814" w:type="dxa"/>
          </w:tcPr>
          <w:p w14:paraId="50F06E9F" w14:textId="344DE104" w:rsidR="00085DDA" w:rsidRDefault="00F900A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Mocchegiani Lucilla</w:t>
            </w:r>
          </w:p>
        </w:tc>
      </w:tr>
      <w:tr w:rsidR="004B1EB3" w:rsidRPr="00B54508" w14:paraId="4042FD1B" w14:textId="77777777" w:rsidTr="00F900A5">
        <w:tc>
          <w:tcPr>
            <w:tcW w:w="4814" w:type="dxa"/>
          </w:tcPr>
          <w:p w14:paraId="25988146" w14:textId="3028862B" w:rsidR="004B1EB3" w:rsidRDefault="001A39F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Amato Simona</w:t>
            </w:r>
            <w:r w:rsidR="001F54D6">
              <w:rPr>
                <w:rFonts w:ascii="Verdana" w:eastAsia="Calibri" w:hAnsi="Verdana" w:cs="Arial"/>
                <w:sz w:val="20"/>
                <w:szCs w:val="20"/>
              </w:rPr>
              <w:t xml:space="preserve"> - Infanzia</w:t>
            </w:r>
          </w:p>
        </w:tc>
        <w:tc>
          <w:tcPr>
            <w:tcW w:w="4814" w:type="dxa"/>
          </w:tcPr>
          <w:p w14:paraId="66A4183E" w14:textId="38F3081A" w:rsidR="004B1EB3" w:rsidRDefault="00F900A5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Mocchegiani Lucilla</w:t>
            </w:r>
          </w:p>
        </w:tc>
      </w:tr>
      <w:tr w:rsidR="00FE6B1A" w:rsidRPr="00FE6B1A" w14:paraId="5C3D3CC7" w14:textId="77777777" w:rsidTr="00F900A5">
        <w:trPr>
          <w:trHeight w:val="300"/>
        </w:trPr>
        <w:tc>
          <w:tcPr>
            <w:tcW w:w="4814" w:type="dxa"/>
            <w:noWrap/>
            <w:hideMark/>
          </w:tcPr>
          <w:p w14:paraId="316E8049" w14:textId="316F39DE" w:rsidR="00FE6B1A" w:rsidRPr="00FE6B1A" w:rsidRDefault="00FE6B1A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1" w:name="_Hlk210126534"/>
            <w:r w:rsidRPr="00FE6B1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Concetti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Pr="00FE6B1A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  <w:r w:rsidR="001F54D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AM12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Lettere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</w:p>
        </w:tc>
        <w:tc>
          <w:tcPr>
            <w:tcW w:w="4814" w:type="dxa"/>
            <w:noWrap/>
          </w:tcPr>
          <w:p w14:paraId="773C3800" w14:textId="2A74C92B" w:rsidR="00FE6B1A" w:rsidRPr="00FE6B1A" w:rsidRDefault="001E1B2B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Costa Simona Margherita</w:t>
            </w:r>
          </w:p>
        </w:tc>
      </w:tr>
      <w:tr w:rsidR="00FE6B1A" w:rsidRPr="00FE6B1A" w14:paraId="6A50544B" w14:textId="77777777" w:rsidTr="00F900A5">
        <w:trPr>
          <w:trHeight w:val="300"/>
        </w:trPr>
        <w:tc>
          <w:tcPr>
            <w:tcW w:w="4814" w:type="dxa"/>
            <w:noWrap/>
            <w:hideMark/>
          </w:tcPr>
          <w:p w14:paraId="345183F9" w14:textId="4030A76C" w:rsidR="00FE6B1A" w:rsidRPr="00FE6B1A" w:rsidRDefault="00FE6B1A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6B1A">
              <w:rPr>
                <w:rFonts w:ascii="Calibri" w:eastAsia="Times New Roman" w:hAnsi="Calibri" w:cs="Calibri"/>
                <w:color w:val="000000"/>
                <w:lang w:eastAsia="it-IT"/>
              </w:rPr>
              <w:t>Petri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FE6B1A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– AM 01 Arte</w:t>
            </w:r>
          </w:p>
        </w:tc>
        <w:tc>
          <w:tcPr>
            <w:tcW w:w="4814" w:type="dxa"/>
            <w:noWrap/>
          </w:tcPr>
          <w:p w14:paraId="3640AD97" w14:textId="7D877E1B" w:rsidR="00FE6B1A" w:rsidRPr="00FE6B1A" w:rsidRDefault="001E1B2B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Manetta Flaviana</w:t>
            </w:r>
          </w:p>
        </w:tc>
      </w:tr>
      <w:tr w:rsidR="00FE6B1A" w:rsidRPr="00FE6B1A" w14:paraId="7DCBD603" w14:textId="77777777" w:rsidTr="00F900A5">
        <w:trPr>
          <w:trHeight w:val="300"/>
        </w:trPr>
        <w:tc>
          <w:tcPr>
            <w:tcW w:w="4814" w:type="dxa"/>
            <w:noWrap/>
            <w:hideMark/>
          </w:tcPr>
          <w:p w14:paraId="71DBFBF8" w14:textId="513A6407" w:rsidR="00FE6B1A" w:rsidRPr="00FE6B1A" w:rsidRDefault="00FE6B1A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6B1A">
              <w:rPr>
                <w:rFonts w:ascii="Calibri" w:eastAsia="Times New Roman" w:hAnsi="Calibri" w:cs="Calibri"/>
                <w:color w:val="000000"/>
                <w:lang w:eastAsia="it-IT"/>
              </w:rPr>
              <w:t>Avallone Alessandro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="005750F9" w:rsidRPr="005750F9">
              <w:rPr>
                <w:rFonts w:ascii="Calibri" w:eastAsia="Times New Roman" w:hAnsi="Calibri" w:cs="Calibri"/>
                <w:color w:val="000000"/>
                <w:lang w:eastAsia="it-IT"/>
              </w:rPr>
              <w:t>AG56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5750F9" w:rsidRPr="005750F9">
              <w:rPr>
                <w:rFonts w:ascii="Calibri" w:eastAsia="Times New Roman" w:hAnsi="Calibri" w:cs="Calibri"/>
                <w:color w:val="000000"/>
                <w:lang w:eastAsia="it-IT"/>
              </w:rPr>
              <w:t>Flauto</w:t>
            </w:r>
          </w:p>
        </w:tc>
        <w:tc>
          <w:tcPr>
            <w:tcW w:w="4814" w:type="dxa"/>
            <w:noWrap/>
          </w:tcPr>
          <w:p w14:paraId="1F5E400C" w14:textId="0D856FFA" w:rsidR="00FE6B1A" w:rsidRPr="00FE6B1A" w:rsidRDefault="00FE6B1A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Camaiani Marcello</w:t>
            </w:r>
          </w:p>
        </w:tc>
      </w:tr>
      <w:tr w:rsidR="00FE6B1A" w:rsidRPr="00FE6B1A" w14:paraId="6EABA68A" w14:textId="77777777" w:rsidTr="00F900A5">
        <w:trPr>
          <w:trHeight w:val="300"/>
        </w:trPr>
        <w:tc>
          <w:tcPr>
            <w:tcW w:w="4814" w:type="dxa"/>
            <w:noWrap/>
            <w:hideMark/>
          </w:tcPr>
          <w:p w14:paraId="0FDE2023" w14:textId="481C36EF" w:rsidR="00FE6B1A" w:rsidRPr="00FE6B1A" w:rsidRDefault="00FE6B1A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6B1A">
              <w:rPr>
                <w:rFonts w:ascii="Calibri" w:eastAsia="Times New Roman" w:hAnsi="Calibri" w:cs="Calibri"/>
                <w:color w:val="000000"/>
                <w:lang w:eastAsia="it-IT"/>
              </w:rPr>
              <w:t>Pasqualini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FE6B1A">
              <w:rPr>
                <w:rFonts w:ascii="Calibri" w:eastAsia="Times New Roman" w:hAnsi="Calibri" w:cs="Calibri"/>
                <w:color w:val="000000"/>
                <w:lang w:eastAsia="it-IT"/>
              </w:rPr>
              <w:t>Gabriele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="005750F9" w:rsidRP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AC56 Clarinetto 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- </w:t>
            </w:r>
          </w:p>
        </w:tc>
        <w:tc>
          <w:tcPr>
            <w:tcW w:w="4814" w:type="dxa"/>
            <w:noWrap/>
          </w:tcPr>
          <w:p w14:paraId="578399AF" w14:textId="5DC5FB20" w:rsidR="00FE6B1A" w:rsidRPr="00FE6B1A" w:rsidRDefault="00FE6B1A" w:rsidP="00FE6B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Camaiani Marcello</w:t>
            </w:r>
          </w:p>
        </w:tc>
      </w:tr>
      <w:bookmarkEnd w:id="1"/>
      <w:tr w:rsidR="00F900A5" w:rsidRPr="00F900A5" w14:paraId="4EB638EF" w14:textId="77777777" w:rsidTr="00F900A5">
        <w:trPr>
          <w:trHeight w:val="300"/>
        </w:trPr>
        <w:tc>
          <w:tcPr>
            <w:tcW w:w="4814" w:type="dxa"/>
            <w:noWrap/>
            <w:hideMark/>
          </w:tcPr>
          <w:p w14:paraId="3ECDABE9" w14:textId="56E33DDF" w:rsidR="00F900A5" w:rsidRPr="00F900A5" w:rsidRDefault="00F900A5" w:rsidP="00F900A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900A5">
              <w:rPr>
                <w:rFonts w:ascii="Calibri" w:eastAsia="Times New Roman" w:hAnsi="Calibri" w:cs="Calibri"/>
                <w:color w:val="000000"/>
                <w:lang w:eastAsia="it-IT"/>
              </w:rPr>
              <w:t>Silvestri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F900A5">
              <w:rPr>
                <w:rFonts w:ascii="Calibri" w:eastAsia="Times New Roman" w:hAnsi="Calibri" w:cs="Calibri"/>
                <w:color w:val="000000"/>
                <w:lang w:eastAsia="it-IT"/>
              </w:rPr>
              <w:t>Gabriele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</w:t>
            </w:r>
            <w:r w:rsidR="005750F9" w:rsidRP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AC56 Clarinetto 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4814" w:type="dxa"/>
            <w:noWrap/>
          </w:tcPr>
          <w:p w14:paraId="7348E641" w14:textId="72F4DF70" w:rsidR="00F900A5" w:rsidRPr="00F900A5" w:rsidRDefault="001E1B2B" w:rsidP="00F900A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00894">
              <w:rPr>
                <w:rFonts w:ascii="Calibri" w:eastAsia="Times New Roman" w:hAnsi="Calibri" w:cs="Calibri"/>
                <w:color w:val="000000"/>
                <w:lang w:eastAsia="it-IT"/>
              </w:rPr>
              <w:t>Camaiani Marcello</w:t>
            </w:r>
          </w:p>
        </w:tc>
      </w:tr>
      <w:tr w:rsidR="00F900A5" w:rsidRPr="00F900A5" w14:paraId="4362757A" w14:textId="77777777" w:rsidTr="00F900A5">
        <w:trPr>
          <w:trHeight w:val="300"/>
        </w:trPr>
        <w:tc>
          <w:tcPr>
            <w:tcW w:w="4814" w:type="dxa"/>
            <w:noWrap/>
            <w:hideMark/>
          </w:tcPr>
          <w:p w14:paraId="3FB30343" w14:textId="13139FCD" w:rsidR="00F900A5" w:rsidRPr="00F900A5" w:rsidRDefault="00F900A5" w:rsidP="00F900A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900A5">
              <w:rPr>
                <w:rFonts w:ascii="Calibri" w:eastAsia="Times New Roman" w:hAnsi="Calibri" w:cs="Calibri"/>
                <w:color w:val="000000"/>
                <w:lang w:eastAsia="it-IT"/>
              </w:rPr>
              <w:t>Martini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F900A5">
              <w:rPr>
                <w:rFonts w:ascii="Calibri" w:eastAsia="Times New Roman" w:hAnsi="Calibri" w:cs="Calibri"/>
                <w:color w:val="000000"/>
                <w:lang w:eastAsia="it-IT"/>
              </w:rPr>
              <w:t>Aurora</w:t>
            </w:r>
            <w:r w:rsidR="005750F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AM12 Lettere  </w:t>
            </w:r>
          </w:p>
        </w:tc>
        <w:tc>
          <w:tcPr>
            <w:tcW w:w="4814" w:type="dxa"/>
            <w:noWrap/>
          </w:tcPr>
          <w:p w14:paraId="51910465" w14:textId="494CA4AC" w:rsidR="00F900A5" w:rsidRPr="00F900A5" w:rsidRDefault="001E1B2B" w:rsidP="00F900A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D’Alessandro Roberta</w:t>
            </w:r>
          </w:p>
        </w:tc>
      </w:tr>
    </w:tbl>
    <w:p w14:paraId="11E2AED4" w14:textId="77777777" w:rsidR="00F900A5" w:rsidRPr="001E1B2B" w:rsidRDefault="00F900A5" w:rsidP="00B54979">
      <w:pPr>
        <w:rPr>
          <w:rFonts w:ascii="Verdana" w:eastAsia="Calibri" w:hAnsi="Verdana" w:cs="Arial"/>
          <w:b/>
          <w:bCs/>
          <w:sz w:val="20"/>
          <w:szCs w:val="20"/>
          <w:u w:val="single"/>
        </w:rPr>
      </w:pPr>
    </w:p>
    <w:p w14:paraId="439F4860" w14:textId="72644109" w:rsidR="00A82203" w:rsidRPr="001E1B2B" w:rsidRDefault="001E1B2B" w:rsidP="00B54979">
      <w:pPr>
        <w:rPr>
          <w:rFonts w:ascii="Verdana" w:eastAsia="Calibri" w:hAnsi="Verdana" w:cs="Arial"/>
          <w:b/>
          <w:bCs/>
          <w:sz w:val="20"/>
          <w:szCs w:val="20"/>
        </w:rPr>
      </w:pPr>
      <w:r w:rsidRPr="001E1B2B">
        <w:rPr>
          <w:rFonts w:ascii="Verdana" w:eastAsia="Calibri" w:hAnsi="Verdana" w:cs="Arial"/>
          <w:b/>
          <w:bCs/>
          <w:sz w:val="20"/>
          <w:szCs w:val="20"/>
        </w:rPr>
        <w:t>TIROCINIO</w:t>
      </w:r>
      <w:r w:rsidR="00A82203" w:rsidRPr="001E1B2B"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82203" w14:paraId="5236FD8D" w14:textId="77777777" w:rsidTr="00A82203">
        <w:tc>
          <w:tcPr>
            <w:tcW w:w="4814" w:type="dxa"/>
          </w:tcPr>
          <w:p w14:paraId="17946303" w14:textId="6C2D6730" w:rsidR="00A82203" w:rsidRDefault="00FD344B" w:rsidP="00FD344B">
            <w:pPr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TIROCINANTI</w:t>
            </w:r>
          </w:p>
        </w:tc>
        <w:tc>
          <w:tcPr>
            <w:tcW w:w="4814" w:type="dxa"/>
          </w:tcPr>
          <w:p w14:paraId="32A72B5B" w14:textId="3D13611A" w:rsidR="00A82203" w:rsidRDefault="00FD344B" w:rsidP="00FD344B">
            <w:pPr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TUTOR</w:t>
            </w:r>
          </w:p>
        </w:tc>
      </w:tr>
      <w:tr w:rsidR="00A82203" w14:paraId="0DE394FA" w14:textId="77777777" w:rsidTr="00A82203">
        <w:tc>
          <w:tcPr>
            <w:tcW w:w="4814" w:type="dxa"/>
          </w:tcPr>
          <w:p w14:paraId="22A9EC9B" w14:textId="332073AD" w:rsidR="00596182" w:rsidRPr="000526B2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Zega Ilaria – Secondaria TFA</w:t>
            </w:r>
          </w:p>
        </w:tc>
        <w:tc>
          <w:tcPr>
            <w:tcW w:w="4814" w:type="dxa"/>
          </w:tcPr>
          <w:p w14:paraId="6BE6BCBD" w14:textId="6B3BA96D" w:rsidR="00A82203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Sciullo Ilaria</w:t>
            </w:r>
          </w:p>
        </w:tc>
      </w:tr>
      <w:tr w:rsidR="00A82203" w14:paraId="76D00D30" w14:textId="77777777" w:rsidTr="00A82203">
        <w:tc>
          <w:tcPr>
            <w:tcW w:w="4814" w:type="dxa"/>
          </w:tcPr>
          <w:p w14:paraId="6ED6E71A" w14:textId="120BE2CB" w:rsidR="00A82203" w:rsidRPr="000526B2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791426">
              <w:rPr>
                <w:rFonts w:ascii="Verdana" w:eastAsia="Calibri" w:hAnsi="Verdana" w:cs="Arial"/>
                <w:sz w:val="20"/>
                <w:szCs w:val="20"/>
              </w:rPr>
              <w:t>Carb</w:t>
            </w:r>
            <w:r>
              <w:rPr>
                <w:rFonts w:ascii="Verdana" w:eastAsia="Calibri" w:hAnsi="Verdana" w:cs="Arial"/>
                <w:sz w:val="20"/>
                <w:szCs w:val="20"/>
              </w:rPr>
              <w:t>o</w:t>
            </w:r>
            <w:r w:rsidRPr="00791426">
              <w:rPr>
                <w:rFonts w:ascii="Verdana" w:eastAsia="Calibri" w:hAnsi="Verdana" w:cs="Arial"/>
                <w:sz w:val="20"/>
                <w:szCs w:val="20"/>
              </w:rPr>
              <w:t xml:space="preserve">netti Alfredo </w:t>
            </w:r>
            <w:r w:rsidR="00A00894">
              <w:rPr>
                <w:rFonts w:ascii="Verdana" w:eastAsia="Calibri" w:hAnsi="Verdana" w:cs="Arial"/>
                <w:sz w:val="20"/>
                <w:szCs w:val="20"/>
              </w:rPr>
              <w:t>–</w:t>
            </w:r>
            <w:r w:rsidRPr="00791426">
              <w:rPr>
                <w:rFonts w:ascii="Verdana" w:eastAsia="Calibri" w:hAnsi="Verdana" w:cs="Arial"/>
                <w:sz w:val="20"/>
                <w:szCs w:val="20"/>
              </w:rPr>
              <w:t xml:space="preserve"> AM</w:t>
            </w:r>
            <w:r w:rsidR="00A00894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Pr="00791426">
              <w:rPr>
                <w:rFonts w:ascii="Verdana" w:eastAsia="Calibri" w:hAnsi="Verdana" w:cs="Arial"/>
                <w:sz w:val="20"/>
                <w:szCs w:val="20"/>
              </w:rPr>
              <w:t>48</w:t>
            </w:r>
            <w:r w:rsidR="00A00894">
              <w:rPr>
                <w:rFonts w:ascii="Verdana" w:eastAsia="Calibri" w:hAnsi="Verdana" w:cs="Arial"/>
                <w:sz w:val="20"/>
                <w:szCs w:val="20"/>
              </w:rPr>
              <w:t xml:space="preserve"> Curricolare</w:t>
            </w:r>
          </w:p>
        </w:tc>
        <w:tc>
          <w:tcPr>
            <w:tcW w:w="4814" w:type="dxa"/>
          </w:tcPr>
          <w:p w14:paraId="456CB7B2" w14:textId="55FAEBB2" w:rsidR="00A82203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D’Elia Stefania</w:t>
            </w:r>
          </w:p>
        </w:tc>
      </w:tr>
      <w:tr w:rsidR="00A82203" w14:paraId="7543AA7D" w14:textId="77777777" w:rsidTr="00A82203">
        <w:tc>
          <w:tcPr>
            <w:tcW w:w="4814" w:type="dxa"/>
          </w:tcPr>
          <w:p w14:paraId="2696EF5D" w14:textId="66331809" w:rsidR="00A82203" w:rsidRPr="000526B2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791426">
              <w:rPr>
                <w:rFonts w:ascii="Verdana" w:eastAsia="Calibri" w:hAnsi="Verdana" w:cs="Arial"/>
                <w:sz w:val="20"/>
                <w:szCs w:val="20"/>
              </w:rPr>
              <w:t xml:space="preserve">Aloisi Flavio </w:t>
            </w:r>
            <w:r>
              <w:rPr>
                <w:rFonts w:ascii="Verdana" w:eastAsia="Calibri" w:hAnsi="Verdana" w:cs="Arial"/>
                <w:sz w:val="20"/>
                <w:szCs w:val="20"/>
              </w:rPr>
              <w:t>–</w:t>
            </w:r>
            <w:r w:rsidRPr="00791426">
              <w:rPr>
                <w:rFonts w:ascii="Verdana" w:eastAsia="Calibri" w:hAnsi="Verdana" w:cs="Arial"/>
                <w:sz w:val="20"/>
                <w:szCs w:val="20"/>
              </w:rPr>
              <w:t xml:space="preserve"> A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M </w:t>
            </w:r>
            <w:r w:rsidRPr="00791426">
              <w:rPr>
                <w:rFonts w:ascii="Verdana" w:eastAsia="Calibri" w:hAnsi="Verdana" w:cs="Arial"/>
                <w:sz w:val="20"/>
                <w:szCs w:val="20"/>
              </w:rPr>
              <w:t>48</w:t>
            </w:r>
            <w:r>
              <w:rPr>
                <w:rFonts w:ascii="Verdana" w:eastAsia="Calibri" w:hAnsi="Verdana" w:cs="Arial"/>
                <w:sz w:val="20"/>
                <w:szCs w:val="20"/>
              </w:rPr>
              <w:t xml:space="preserve"> Curricolare</w:t>
            </w:r>
          </w:p>
        </w:tc>
        <w:tc>
          <w:tcPr>
            <w:tcW w:w="4814" w:type="dxa"/>
          </w:tcPr>
          <w:p w14:paraId="07697F42" w14:textId="0DA99CE7" w:rsidR="00A82203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D’Elia Stefania</w:t>
            </w:r>
          </w:p>
        </w:tc>
      </w:tr>
      <w:tr w:rsidR="00A82203" w14:paraId="694AA48C" w14:textId="77777777" w:rsidTr="00A82203">
        <w:tc>
          <w:tcPr>
            <w:tcW w:w="4814" w:type="dxa"/>
          </w:tcPr>
          <w:p w14:paraId="3FF0815C" w14:textId="6F4AE522" w:rsidR="00374F4F" w:rsidRPr="000526B2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791426">
              <w:rPr>
                <w:rFonts w:ascii="Verdana" w:eastAsia="Calibri" w:hAnsi="Verdana" w:cs="Arial"/>
                <w:sz w:val="20"/>
                <w:szCs w:val="20"/>
              </w:rPr>
              <w:t>Silvestri Gabriele</w:t>
            </w:r>
            <w:r w:rsidR="00A00894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r w:rsidR="00A00894" w:rsidRPr="00A00894">
              <w:rPr>
                <w:rFonts w:ascii="Verdana" w:eastAsia="Calibri" w:hAnsi="Verdana" w:cs="Arial"/>
                <w:sz w:val="20"/>
                <w:szCs w:val="20"/>
              </w:rPr>
              <w:t>AC56</w:t>
            </w:r>
            <w:r w:rsidR="00A00894">
              <w:rPr>
                <w:rFonts w:ascii="Verdana" w:eastAsia="Calibri" w:hAnsi="Verdana" w:cs="Arial"/>
                <w:sz w:val="20"/>
                <w:szCs w:val="20"/>
              </w:rPr>
              <w:t xml:space="preserve"> Curricolare</w:t>
            </w:r>
          </w:p>
        </w:tc>
        <w:tc>
          <w:tcPr>
            <w:tcW w:w="4814" w:type="dxa"/>
          </w:tcPr>
          <w:p w14:paraId="089F7B52" w14:textId="2CAA98F0" w:rsidR="00A82203" w:rsidRDefault="00791426" w:rsidP="00545880">
            <w:pPr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Camaiani Marcello</w:t>
            </w:r>
          </w:p>
        </w:tc>
      </w:tr>
    </w:tbl>
    <w:p w14:paraId="6E7BB140" w14:textId="77777777" w:rsidR="001E1B2B" w:rsidRDefault="001E1B2B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D068232" w14:textId="77777777" w:rsidR="001E1B2B" w:rsidRDefault="001E1B2B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08C029C0" w14:textId="77777777" w:rsidR="001B1702" w:rsidRDefault="001B1702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782D071D" w14:textId="77777777" w:rsidR="001B1702" w:rsidRDefault="001B1702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0AEB5910" w14:textId="77777777" w:rsidR="00791426" w:rsidRDefault="00791426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0A787DEA" w14:textId="6533AFC7" w:rsidR="00545880" w:rsidRPr="00B54508" w:rsidRDefault="00545880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B54508">
        <w:rPr>
          <w:rFonts w:ascii="Verdana" w:eastAsia="Calibri" w:hAnsi="Verdana" w:cs="Arial"/>
          <w:sz w:val="20"/>
          <w:szCs w:val="20"/>
        </w:rPr>
        <w:t xml:space="preserve">  </w:t>
      </w:r>
      <w:r w:rsidR="006B511E" w:rsidRPr="00B54508">
        <w:rPr>
          <w:rFonts w:ascii="Verdana" w:eastAsia="Calibri" w:hAnsi="Verdana" w:cs="Arial"/>
          <w:sz w:val="20"/>
          <w:szCs w:val="20"/>
        </w:rPr>
        <w:tab/>
      </w:r>
      <w:r w:rsidR="006B511E" w:rsidRPr="00B54508">
        <w:rPr>
          <w:rFonts w:ascii="Verdana" w:eastAsia="Calibri" w:hAnsi="Verdana" w:cs="Arial"/>
          <w:sz w:val="20"/>
          <w:szCs w:val="20"/>
        </w:rPr>
        <w:tab/>
      </w:r>
      <w:r w:rsidR="006B511E" w:rsidRPr="00B54508">
        <w:rPr>
          <w:rFonts w:ascii="Verdana" w:eastAsia="Calibri" w:hAnsi="Verdana" w:cs="Arial"/>
          <w:sz w:val="20"/>
          <w:szCs w:val="20"/>
        </w:rPr>
        <w:tab/>
      </w:r>
      <w:r w:rsidR="006B511E" w:rsidRPr="00B54508">
        <w:rPr>
          <w:rFonts w:ascii="Verdana" w:eastAsia="Calibri" w:hAnsi="Verdana" w:cs="Arial"/>
          <w:sz w:val="20"/>
          <w:szCs w:val="20"/>
        </w:rPr>
        <w:tab/>
      </w:r>
      <w:r w:rsidR="006B511E" w:rsidRPr="00B54508">
        <w:rPr>
          <w:rFonts w:ascii="Verdana" w:eastAsia="Calibri" w:hAnsi="Verdana" w:cs="Arial"/>
          <w:sz w:val="20"/>
          <w:szCs w:val="20"/>
        </w:rPr>
        <w:tab/>
      </w:r>
      <w:r w:rsidR="006B511E" w:rsidRPr="00B54508">
        <w:rPr>
          <w:rFonts w:ascii="Verdana" w:eastAsia="Calibri" w:hAnsi="Verdana" w:cs="Arial"/>
          <w:sz w:val="20"/>
          <w:szCs w:val="20"/>
        </w:rPr>
        <w:tab/>
      </w:r>
      <w:r w:rsidR="006B511E" w:rsidRPr="00B54508">
        <w:rPr>
          <w:rFonts w:ascii="Verdana" w:eastAsia="Calibri" w:hAnsi="Verdana" w:cs="Arial"/>
          <w:sz w:val="20"/>
          <w:szCs w:val="20"/>
        </w:rPr>
        <w:tab/>
      </w:r>
      <w:r w:rsidRPr="00B54508">
        <w:rPr>
          <w:rFonts w:ascii="Verdana" w:eastAsia="Calibri" w:hAnsi="Verdana" w:cs="Arial"/>
          <w:sz w:val="20"/>
          <w:szCs w:val="20"/>
        </w:rPr>
        <w:t xml:space="preserve"> Il Dirigente Scolastico</w:t>
      </w:r>
    </w:p>
    <w:p w14:paraId="4B8326BD" w14:textId="77777777" w:rsidR="00545880" w:rsidRPr="00B54508" w:rsidRDefault="00545880" w:rsidP="00545880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B54508">
        <w:rPr>
          <w:rFonts w:ascii="Verdana" w:eastAsia="Calibri" w:hAnsi="Verdana" w:cs="Arial"/>
          <w:sz w:val="20"/>
          <w:szCs w:val="20"/>
        </w:rPr>
        <w:tab/>
      </w:r>
      <w:r w:rsidRPr="00B54508">
        <w:rPr>
          <w:rFonts w:ascii="Verdana" w:eastAsia="Calibri" w:hAnsi="Verdana" w:cs="Arial"/>
          <w:sz w:val="20"/>
          <w:szCs w:val="20"/>
        </w:rPr>
        <w:tab/>
      </w:r>
      <w:r w:rsidRPr="00B54508">
        <w:rPr>
          <w:rFonts w:ascii="Verdana" w:eastAsia="Calibri" w:hAnsi="Verdana" w:cs="Arial"/>
          <w:sz w:val="20"/>
          <w:szCs w:val="20"/>
        </w:rPr>
        <w:tab/>
      </w:r>
      <w:r w:rsidRPr="00B54508">
        <w:rPr>
          <w:rFonts w:ascii="Verdana" w:eastAsia="Calibri" w:hAnsi="Verdana" w:cs="Arial"/>
          <w:sz w:val="20"/>
          <w:szCs w:val="20"/>
        </w:rPr>
        <w:tab/>
      </w:r>
      <w:r w:rsidRPr="00B54508">
        <w:rPr>
          <w:rFonts w:ascii="Verdana" w:eastAsia="Calibri" w:hAnsi="Verdana" w:cs="Arial"/>
          <w:sz w:val="20"/>
          <w:szCs w:val="20"/>
        </w:rPr>
        <w:tab/>
      </w:r>
      <w:r w:rsidRPr="00B54508">
        <w:rPr>
          <w:rFonts w:ascii="Verdana" w:eastAsia="Calibri" w:hAnsi="Verdana" w:cs="Arial"/>
          <w:sz w:val="20"/>
          <w:szCs w:val="20"/>
        </w:rPr>
        <w:tab/>
        <w:t xml:space="preserve">      Prof. Michele Nicolò Angileri</w:t>
      </w:r>
    </w:p>
    <w:p w14:paraId="6FA5CCC6" w14:textId="732DC04F" w:rsidR="00545880" w:rsidRPr="00B54508" w:rsidRDefault="00545880" w:rsidP="00A82203">
      <w:pPr>
        <w:spacing w:after="200" w:line="276" w:lineRule="auto"/>
        <w:rPr>
          <w:rFonts w:ascii="Verdana" w:hAnsi="Verdana"/>
          <w:sz w:val="20"/>
          <w:szCs w:val="20"/>
        </w:rPr>
      </w:pPr>
      <w:r w:rsidRPr="00B66568">
        <w:rPr>
          <w:rFonts w:ascii="Verdana" w:eastAsia="Calibri" w:hAnsi="Verdana" w:cs="Times New Roman"/>
          <w:i/>
          <w:iCs/>
          <w:sz w:val="16"/>
          <w:szCs w:val="16"/>
        </w:rPr>
        <w:t xml:space="preserve">                                             firma autografa sostituita a mezzo stampa ai sensi dell’art. 3 comma 2 D.Lgs. 39/1993                                                                             </w:t>
      </w:r>
      <w:r w:rsidRPr="00B66568">
        <w:rPr>
          <w:rFonts w:ascii="Verdana" w:hAnsi="Verdana"/>
          <w:sz w:val="20"/>
          <w:szCs w:val="20"/>
        </w:rPr>
        <w:t xml:space="preserve">        </w:t>
      </w:r>
    </w:p>
    <w:p w14:paraId="46ADA939" w14:textId="77777777" w:rsidR="00803D32" w:rsidRPr="00B54508" w:rsidRDefault="00803D32">
      <w:pPr>
        <w:rPr>
          <w:rFonts w:ascii="Verdana" w:hAnsi="Verdana"/>
          <w:sz w:val="20"/>
          <w:szCs w:val="20"/>
        </w:rPr>
      </w:pPr>
    </w:p>
    <w:sectPr w:rsidR="00803D32" w:rsidRPr="00B54508" w:rsidSect="00A8220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E40E" w14:textId="77777777" w:rsidR="00C062E0" w:rsidRDefault="00C062E0" w:rsidP="00F74144">
      <w:pPr>
        <w:spacing w:after="0" w:line="240" w:lineRule="auto"/>
      </w:pPr>
      <w:r>
        <w:separator/>
      </w:r>
    </w:p>
  </w:endnote>
  <w:endnote w:type="continuationSeparator" w:id="0">
    <w:p w14:paraId="6406778E" w14:textId="77777777" w:rsidR="00C062E0" w:rsidRDefault="00C062E0" w:rsidP="00F7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A58E" w14:textId="77777777" w:rsidR="00C062E0" w:rsidRDefault="00C062E0" w:rsidP="00F74144">
      <w:pPr>
        <w:spacing w:after="0" w:line="240" w:lineRule="auto"/>
      </w:pPr>
      <w:r>
        <w:separator/>
      </w:r>
    </w:p>
  </w:footnote>
  <w:footnote w:type="continuationSeparator" w:id="0">
    <w:p w14:paraId="0B63B7AB" w14:textId="77777777" w:rsidR="00C062E0" w:rsidRDefault="00C062E0" w:rsidP="00F7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33F"/>
    <w:multiLevelType w:val="hybridMultilevel"/>
    <w:tmpl w:val="860E70A8"/>
    <w:lvl w:ilvl="0" w:tplc="81DA0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3E8B"/>
    <w:multiLevelType w:val="multilevel"/>
    <w:tmpl w:val="27F4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010942">
    <w:abstractNumId w:val="0"/>
  </w:num>
  <w:num w:numId="2" w16cid:durableId="122914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80"/>
    <w:rsid w:val="0000140D"/>
    <w:rsid w:val="00007B99"/>
    <w:rsid w:val="0003046C"/>
    <w:rsid w:val="000521D6"/>
    <w:rsid w:val="000526B2"/>
    <w:rsid w:val="000644AD"/>
    <w:rsid w:val="000749E7"/>
    <w:rsid w:val="000769DD"/>
    <w:rsid w:val="0008026D"/>
    <w:rsid w:val="00085DDA"/>
    <w:rsid w:val="00087824"/>
    <w:rsid w:val="00093D18"/>
    <w:rsid w:val="000973CE"/>
    <w:rsid w:val="000B75B6"/>
    <w:rsid w:val="000D746D"/>
    <w:rsid w:val="000E162B"/>
    <w:rsid w:val="000E6A0F"/>
    <w:rsid w:val="000F0205"/>
    <w:rsid w:val="000F1256"/>
    <w:rsid w:val="000F285B"/>
    <w:rsid w:val="000F3E79"/>
    <w:rsid w:val="000F46F3"/>
    <w:rsid w:val="000F566B"/>
    <w:rsid w:val="000F7D51"/>
    <w:rsid w:val="001003F5"/>
    <w:rsid w:val="00127355"/>
    <w:rsid w:val="00137EF8"/>
    <w:rsid w:val="001409FE"/>
    <w:rsid w:val="00141E2D"/>
    <w:rsid w:val="00143BC3"/>
    <w:rsid w:val="00146B12"/>
    <w:rsid w:val="00147951"/>
    <w:rsid w:val="0017306C"/>
    <w:rsid w:val="00180B3B"/>
    <w:rsid w:val="00190C71"/>
    <w:rsid w:val="001921B8"/>
    <w:rsid w:val="001947ED"/>
    <w:rsid w:val="00197EDE"/>
    <w:rsid w:val="001A1A9A"/>
    <w:rsid w:val="001A25F4"/>
    <w:rsid w:val="001A39F5"/>
    <w:rsid w:val="001A5632"/>
    <w:rsid w:val="001B1681"/>
    <w:rsid w:val="001B1702"/>
    <w:rsid w:val="001B6237"/>
    <w:rsid w:val="001D4B03"/>
    <w:rsid w:val="001E1B2B"/>
    <w:rsid w:val="001E7968"/>
    <w:rsid w:val="001F47C8"/>
    <w:rsid w:val="001F54D6"/>
    <w:rsid w:val="00206D93"/>
    <w:rsid w:val="0021607D"/>
    <w:rsid w:val="00216A16"/>
    <w:rsid w:val="00221110"/>
    <w:rsid w:val="00222BE2"/>
    <w:rsid w:val="002237B3"/>
    <w:rsid w:val="0023384A"/>
    <w:rsid w:val="00235301"/>
    <w:rsid w:val="00237EB0"/>
    <w:rsid w:val="0025245B"/>
    <w:rsid w:val="002565A0"/>
    <w:rsid w:val="002629D0"/>
    <w:rsid w:val="00266FC9"/>
    <w:rsid w:val="0027123C"/>
    <w:rsid w:val="0027199A"/>
    <w:rsid w:val="00282DF2"/>
    <w:rsid w:val="00285C40"/>
    <w:rsid w:val="002A3A3B"/>
    <w:rsid w:val="002A649C"/>
    <w:rsid w:val="002C05C9"/>
    <w:rsid w:val="002C352B"/>
    <w:rsid w:val="002C48F1"/>
    <w:rsid w:val="002C6015"/>
    <w:rsid w:val="002C6EBE"/>
    <w:rsid w:val="002D0644"/>
    <w:rsid w:val="002D0C63"/>
    <w:rsid w:val="002D0F5E"/>
    <w:rsid w:val="0030317B"/>
    <w:rsid w:val="00304748"/>
    <w:rsid w:val="0030662A"/>
    <w:rsid w:val="0031067F"/>
    <w:rsid w:val="00327624"/>
    <w:rsid w:val="0033159D"/>
    <w:rsid w:val="003351C5"/>
    <w:rsid w:val="00340EE1"/>
    <w:rsid w:val="0034574A"/>
    <w:rsid w:val="003459A6"/>
    <w:rsid w:val="003517AC"/>
    <w:rsid w:val="00353FD1"/>
    <w:rsid w:val="003577CD"/>
    <w:rsid w:val="00365FAE"/>
    <w:rsid w:val="00374F4F"/>
    <w:rsid w:val="00382FE7"/>
    <w:rsid w:val="00384F42"/>
    <w:rsid w:val="00397C6F"/>
    <w:rsid w:val="003A7C57"/>
    <w:rsid w:val="003B201D"/>
    <w:rsid w:val="003C3C91"/>
    <w:rsid w:val="003D25B7"/>
    <w:rsid w:val="003D5F19"/>
    <w:rsid w:val="003F1317"/>
    <w:rsid w:val="00404EFA"/>
    <w:rsid w:val="00406488"/>
    <w:rsid w:val="00412248"/>
    <w:rsid w:val="00422892"/>
    <w:rsid w:val="00425A13"/>
    <w:rsid w:val="00457D93"/>
    <w:rsid w:val="00465735"/>
    <w:rsid w:val="004706F3"/>
    <w:rsid w:val="00474032"/>
    <w:rsid w:val="00474A49"/>
    <w:rsid w:val="00486C7F"/>
    <w:rsid w:val="004910B9"/>
    <w:rsid w:val="0049153E"/>
    <w:rsid w:val="004B1EB3"/>
    <w:rsid w:val="004B5650"/>
    <w:rsid w:val="004B7434"/>
    <w:rsid w:val="004B7665"/>
    <w:rsid w:val="004C0936"/>
    <w:rsid w:val="004C51F1"/>
    <w:rsid w:val="004D003A"/>
    <w:rsid w:val="004D191A"/>
    <w:rsid w:val="004D2091"/>
    <w:rsid w:val="004D289B"/>
    <w:rsid w:val="004D54C7"/>
    <w:rsid w:val="004E7318"/>
    <w:rsid w:val="004F1417"/>
    <w:rsid w:val="005029B8"/>
    <w:rsid w:val="005068D4"/>
    <w:rsid w:val="00526EB7"/>
    <w:rsid w:val="00533619"/>
    <w:rsid w:val="00543B14"/>
    <w:rsid w:val="00545880"/>
    <w:rsid w:val="005567CA"/>
    <w:rsid w:val="00562D52"/>
    <w:rsid w:val="00564546"/>
    <w:rsid w:val="00574987"/>
    <w:rsid w:val="005750F9"/>
    <w:rsid w:val="005835C6"/>
    <w:rsid w:val="005907C1"/>
    <w:rsid w:val="005912AF"/>
    <w:rsid w:val="00596182"/>
    <w:rsid w:val="005A7CA9"/>
    <w:rsid w:val="005C3E40"/>
    <w:rsid w:val="005F55BC"/>
    <w:rsid w:val="00603851"/>
    <w:rsid w:val="0060498B"/>
    <w:rsid w:val="00605A56"/>
    <w:rsid w:val="00610A54"/>
    <w:rsid w:val="00612D72"/>
    <w:rsid w:val="00617661"/>
    <w:rsid w:val="00617C97"/>
    <w:rsid w:val="0062254D"/>
    <w:rsid w:val="006258EA"/>
    <w:rsid w:val="0062796E"/>
    <w:rsid w:val="0064452D"/>
    <w:rsid w:val="006527DB"/>
    <w:rsid w:val="00654563"/>
    <w:rsid w:val="006677EC"/>
    <w:rsid w:val="00667F93"/>
    <w:rsid w:val="006705C8"/>
    <w:rsid w:val="006833A6"/>
    <w:rsid w:val="006922FF"/>
    <w:rsid w:val="006A399E"/>
    <w:rsid w:val="006A4AB2"/>
    <w:rsid w:val="006A63A6"/>
    <w:rsid w:val="006B511E"/>
    <w:rsid w:val="006B6CD6"/>
    <w:rsid w:val="006C1F1A"/>
    <w:rsid w:val="006C600D"/>
    <w:rsid w:val="006D0CBA"/>
    <w:rsid w:val="006D16C0"/>
    <w:rsid w:val="006D5C44"/>
    <w:rsid w:val="00700B35"/>
    <w:rsid w:val="007113B1"/>
    <w:rsid w:val="0071178A"/>
    <w:rsid w:val="007149AC"/>
    <w:rsid w:val="00732E53"/>
    <w:rsid w:val="00735721"/>
    <w:rsid w:val="0078457C"/>
    <w:rsid w:val="00785021"/>
    <w:rsid w:val="00791426"/>
    <w:rsid w:val="00791CB9"/>
    <w:rsid w:val="0079580D"/>
    <w:rsid w:val="007A706E"/>
    <w:rsid w:val="007B2ADC"/>
    <w:rsid w:val="007D2395"/>
    <w:rsid w:val="007D59D7"/>
    <w:rsid w:val="007E23CA"/>
    <w:rsid w:val="007F6CD1"/>
    <w:rsid w:val="008031D0"/>
    <w:rsid w:val="00803D32"/>
    <w:rsid w:val="008109BB"/>
    <w:rsid w:val="00821330"/>
    <w:rsid w:val="008257AF"/>
    <w:rsid w:val="008305EE"/>
    <w:rsid w:val="00831D22"/>
    <w:rsid w:val="00837766"/>
    <w:rsid w:val="00841B8F"/>
    <w:rsid w:val="008427D3"/>
    <w:rsid w:val="00857D99"/>
    <w:rsid w:val="00873E53"/>
    <w:rsid w:val="00894708"/>
    <w:rsid w:val="00895B4B"/>
    <w:rsid w:val="008B5787"/>
    <w:rsid w:val="008B7A46"/>
    <w:rsid w:val="008C6D50"/>
    <w:rsid w:val="008D485C"/>
    <w:rsid w:val="008D6876"/>
    <w:rsid w:val="00901868"/>
    <w:rsid w:val="009042D0"/>
    <w:rsid w:val="0091011E"/>
    <w:rsid w:val="009114EB"/>
    <w:rsid w:val="00920F5C"/>
    <w:rsid w:val="00921CCF"/>
    <w:rsid w:val="00925AE6"/>
    <w:rsid w:val="009261DA"/>
    <w:rsid w:val="00943EBC"/>
    <w:rsid w:val="00944415"/>
    <w:rsid w:val="00963AB4"/>
    <w:rsid w:val="0097765B"/>
    <w:rsid w:val="009872D4"/>
    <w:rsid w:val="009951F8"/>
    <w:rsid w:val="009964D5"/>
    <w:rsid w:val="009A2D2E"/>
    <w:rsid w:val="009A3F19"/>
    <w:rsid w:val="009B3C80"/>
    <w:rsid w:val="009D4E9B"/>
    <w:rsid w:val="009D7B9E"/>
    <w:rsid w:val="009E0B2C"/>
    <w:rsid w:val="009E14CA"/>
    <w:rsid w:val="009F3839"/>
    <w:rsid w:val="009F7797"/>
    <w:rsid w:val="00A00894"/>
    <w:rsid w:val="00A1356C"/>
    <w:rsid w:val="00A16DB1"/>
    <w:rsid w:val="00A24A66"/>
    <w:rsid w:val="00A258E2"/>
    <w:rsid w:val="00A432A5"/>
    <w:rsid w:val="00A4614C"/>
    <w:rsid w:val="00A538E6"/>
    <w:rsid w:val="00A54B9B"/>
    <w:rsid w:val="00A73DCD"/>
    <w:rsid w:val="00A82203"/>
    <w:rsid w:val="00A9162B"/>
    <w:rsid w:val="00A93FE4"/>
    <w:rsid w:val="00AA1331"/>
    <w:rsid w:val="00AB00D9"/>
    <w:rsid w:val="00AB0E78"/>
    <w:rsid w:val="00AB2837"/>
    <w:rsid w:val="00AB2A80"/>
    <w:rsid w:val="00AB65F1"/>
    <w:rsid w:val="00AD3474"/>
    <w:rsid w:val="00AD5938"/>
    <w:rsid w:val="00AD706B"/>
    <w:rsid w:val="00AE0B14"/>
    <w:rsid w:val="00AF3299"/>
    <w:rsid w:val="00B0152F"/>
    <w:rsid w:val="00B06EFD"/>
    <w:rsid w:val="00B0788C"/>
    <w:rsid w:val="00B11337"/>
    <w:rsid w:val="00B132BF"/>
    <w:rsid w:val="00B25DA0"/>
    <w:rsid w:val="00B304C6"/>
    <w:rsid w:val="00B4093B"/>
    <w:rsid w:val="00B54508"/>
    <w:rsid w:val="00B54979"/>
    <w:rsid w:val="00B66568"/>
    <w:rsid w:val="00B766E6"/>
    <w:rsid w:val="00B82FFB"/>
    <w:rsid w:val="00B91186"/>
    <w:rsid w:val="00B91CFB"/>
    <w:rsid w:val="00B97DD9"/>
    <w:rsid w:val="00BC739A"/>
    <w:rsid w:val="00BD031E"/>
    <w:rsid w:val="00BD29FE"/>
    <w:rsid w:val="00BD67D3"/>
    <w:rsid w:val="00BE2971"/>
    <w:rsid w:val="00BE3822"/>
    <w:rsid w:val="00BE6FE2"/>
    <w:rsid w:val="00C0207B"/>
    <w:rsid w:val="00C053A2"/>
    <w:rsid w:val="00C062E0"/>
    <w:rsid w:val="00C20026"/>
    <w:rsid w:val="00C20905"/>
    <w:rsid w:val="00C23A1D"/>
    <w:rsid w:val="00C25461"/>
    <w:rsid w:val="00C36DB6"/>
    <w:rsid w:val="00C452F5"/>
    <w:rsid w:val="00C5546F"/>
    <w:rsid w:val="00C80378"/>
    <w:rsid w:val="00C8796A"/>
    <w:rsid w:val="00CA129D"/>
    <w:rsid w:val="00CA3C15"/>
    <w:rsid w:val="00CA6C73"/>
    <w:rsid w:val="00CA7B7D"/>
    <w:rsid w:val="00CE67F8"/>
    <w:rsid w:val="00CF4080"/>
    <w:rsid w:val="00CF47CB"/>
    <w:rsid w:val="00CF537A"/>
    <w:rsid w:val="00CF6B3D"/>
    <w:rsid w:val="00D06461"/>
    <w:rsid w:val="00D07887"/>
    <w:rsid w:val="00D10B02"/>
    <w:rsid w:val="00D11CFB"/>
    <w:rsid w:val="00D143A9"/>
    <w:rsid w:val="00D16315"/>
    <w:rsid w:val="00D21523"/>
    <w:rsid w:val="00D22B36"/>
    <w:rsid w:val="00D26718"/>
    <w:rsid w:val="00D26EAA"/>
    <w:rsid w:val="00D30EE6"/>
    <w:rsid w:val="00D34F60"/>
    <w:rsid w:val="00D37455"/>
    <w:rsid w:val="00D46ED6"/>
    <w:rsid w:val="00D502B6"/>
    <w:rsid w:val="00D70513"/>
    <w:rsid w:val="00D714F6"/>
    <w:rsid w:val="00D73140"/>
    <w:rsid w:val="00D9324B"/>
    <w:rsid w:val="00D962AA"/>
    <w:rsid w:val="00DA38A7"/>
    <w:rsid w:val="00DA7C79"/>
    <w:rsid w:val="00DB59DD"/>
    <w:rsid w:val="00DC07CE"/>
    <w:rsid w:val="00DC2960"/>
    <w:rsid w:val="00DC33F9"/>
    <w:rsid w:val="00DC76EC"/>
    <w:rsid w:val="00DD4C62"/>
    <w:rsid w:val="00DD63FC"/>
    <w:rsid w:val="00DD7D8C"/>
    <w:rsid w:val="00E01141"/>
    <w:rsid w:val="00E052B5"/>
    <w:rsid w:val="00E2205B"/>
    <w:rsid w:val="00E2592B"/>
    <w:rsid w:val="00E27A79"/>
    <w:rsid w:val="00E36D0B"/>
    <w:rsid w:val="00E44F92"/>
    <w:rsid w:val="00E52642"/>
    <w:rsid w:val="00E777AF"/>
    <w:rsid w:val="00E93E46"/>
    <w:rsid w:val="00EA50E0"/>
    <w:rsid w:val="00EB07FB"/>
    <w:rsid w:val="00EC0884"/>
    <w:rsid w:val="00EC7172"/>
    <w:rsid w:val="00ED2F7B"/>
    <w:rsid w:val="00EE2078"/>
    <w:rsid w:val="00EE3BDA"/>
    <w:rsid w:val="00EE78FA"/>
    <w:rsid w:val="00F03651"/>
    <w:rsid w:val="00F06B3C"/>
    <w:rsid w:val="00F074AB"/>
    <w:rsid w:val="00F153C1"/>
    <w:rsid w:val="00F2316E"/>
    <w:rsid w:val="00F24895"/>
    <w:rsid w:val="00F24E61"/>
    <w:rsid w:val="00F4564B"/>
    <w:rsid w:val="00F47FCC"/>
    <w:rsid w:val="00F56611"/>
    <w:rsid w:val="00F72B3B"/>
    <w:rsid w:val="00F74144"/>
    <w:rsid w:val="00F75539"/>
    <w:rsid w:val="00F8509B"/>
    <w:rsid w:val="00F900A5"/>
    <w:rsid w:val="00F97A12"/>
    <w:rsid w:val="00FB3D97"/>
    <w:rsid w:val="00FC1A27"/>
    <w:rsid w:val="00FC4F49"/>
    <w:rsid w:val="00FD20D7"/>
    <w:rsid w:val="00FD344B"/>
    <w:rsid w:val="00FE2701"/>
    <w:rsid w:val="00FE6B1A"/>
    <w:rsid w:val="00FF078B"/>
    <w:rsid w:val="00FF16BD"/>
    <w:rsid w:val="00FF5A75"/>
    <w:rsid w:val="00FF67B0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D120"/>
  <w15:docId w15:val="{B7F50192-45D6-4C4C-964C-80A39207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58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588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2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254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54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54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4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546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46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F5A75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4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4144"/>
  </w:style>
  <w:style w:type="paragraph" w:styleId="Pidipagina">
    <w:name w:val="footer"/>
    <w:basedOn w:val="Normale"/>
    <w:link w:val="PidipaginaCarattere"/>
    <w:uiPriority w:val="99"/>
    <w:unhideWhenUsed/>
    <w:rsid w:val="00F74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144"/>
  </w:style>
  <w:style w:type="character" w:customStyle="1" w:styleId="uv3um">
    <w:name w:val="uv3um"/>
    <w:basedOn w:val="Carpredefinitoparagrafo"/>
    <w:rsid w:val="00DB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6600E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MIC86600E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campagna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CB0A-17ED-4F1B-B9A1-24FD32E3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VP_1</cp:lastModifiedBy>
  <cp:revision>2</cp:revision>
  <cp:lastPrinted>2024-10-31T09:03:00Z</cp:lastPrinted>
  <dcterms:created xsi:type="dcterms:W3CDTF">2025-10-20T13:05:00Z</dcterms:created>
  <dcterms:modified xsi:type="dcterms:W3CDTF">2025-10-20T13:05:00Z</dcterms:modified>
</cp:coreProperties>
</file>